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5C" w:rsidRPr="001D5228" w:rsidRDefault="006C4398" w:rsidP="002D725C">
      <w:pPr>
        <w:adjustRightInd w:val="0"/>
        <w:spacing w:line="360" w:lineRule="auto"/>
        <w:jc w:val="center"/>
        <w:rPr>
          <w:sz w:val="44"/>
          <w:szCs w:val="28"/>
        </w:rPr>
      </w:pPr>
      <w:bookmarkStart w:id="0" w:name="_GoBack"/>
      <w:r>
        <w:rPr>
          <w:noProof/>
          <w:sz w:val="44"/>
          <w:szCs w:val="28"/>
          <w:lang w:eastAsia="ru-RU"/>
        </w:rPr>
        <w:drawing>
          <wp:inline distT="0" distB="0" distL="0" distR="0">
            <wp:extent cx="5942330" cy="8170704"/>
            <wp:effectExtent l="19050" t="0" r="1270" b="0"/>
            <wp:docPr id="2" name="Рисунок 1" descr="C:\Users\ПК\OneDrive\Рабочий стол\ВОСПИТАТЕЛЬНАЯ РАБОТА 2024-2025 уг\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ОСПИТАТЕЛЬНАЯ РАБОТА 2024-2025 уг\НО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5C" w:rsidRDefault="002D725C" w:rsidP="002D725C">
      <w:pPr>
        <w:pStyle w:val="a3"/>
        <w:jc w:val="center"/>
        <w:rPr>
          <w:sz w:val="24"/>
          <w:szCs w:val="24"/>
        </w:rPr>
      </w:pPr>
    </w:p>
    <w:p w:rsidR="002D725C" w:rsidRDefault="002D725C" w:rsidP="002D725C">
      <w:pPr>
        <w:pStyle w:val="a3"/>
        <w:jc w:val="center"/>
        <w:rPr>
          <w:sz w:val="24"/>
          <w:szCs w:val="24"/>
        </w:rPr>
      </w:pPr>
    </w:p>
    <w:bookmarkEnd w:id="0"/>
    <w:p w:rsidR="00243192" w:rsidRPr="0032026A" w:rsidRDefault="007744C0" w:rsidP="0032026A">
      <w:pPr>
        <w:pStyle w:val="af1"/>
        <w:ind w:right="54"/>
        <w:jc w:val="left"/>
        <w:rPr>
          <w:rFonts w:ascii="Times New Roman" w:hAnsi="Times New Roman"/>
          <w:sz w:val="20"/>
          <w:szCs w:val="20"/>
        </w:rPr>
      </w:pPr>
      <w:r w:rsidRPr="007744C0">
        <w:rPr>
          <w:sz w:val="22"/>
          <w:szCs w:val="22"/>
        </w:rPr>
        <w:t xml:space="preserve">         </w:t>
      </w:r>
    </w:p>
    <w:p w:rsidR="007F49DF" w:rsidRPr="00B7572C" w:rsidRDefault="007F49DF" w:rsidP="008F73D8">
      <w:pPr>
        <w:pStyle w:val="a7"/>
        <w:spacing w:before="59"/>
        <w:ind w:right="3957"/>
        <w:jc w:val="left"/>
        <w:rPr>
          <w:b/>
        </w:rPr>
      </w:pPr>
      <w:r w:rsidRPr="00B7572C">
        <w:rPr>
          <w:b/>
          <w:spacing w:val="-1"/>
        </w:rPr>
        <w:lastRenderedPageBreak/>
        <w:t>Пояснительна</w:t>
      </w:r>
      <w:r w:rsidR="00157268" w:rsidRPr="00B7572C">
        <w:rPr>
          <w:b/>
          <w:spacing w:val="-1"/>
        </w:rPr>
        <w:t xml:space="preserve">я </w:t>
      </w:r>
      <w:r w:rsidRPr="00B7572C">
        <w:rPr>
          <w:b/>
        </w:rPr>
        <w:t>записка</w:t>
      </w:r>
    </w:p>
    <w:p w:rsidR="007F49DF" w:rsidRPr="00B7572C" w:rsidRDefault="007F49DF" w:rsidP="008F73D8">
      <w:pPr>
        <w:pStyle w:val="a7"/>
        <w:spacing w:before="226"/>
        <w:ind w:left="959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Рабочая</w:t>
      </w:r>
      <w:r w:rsidRPr="00B7572C">
        <w:rPr>
          <w:spacing w:val="6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программа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="00E77E14" w:rsidRPr="00B7572C">
        <w:rPr>
          <w:sz w:val="24"/>
          <w:szCs w:val="24"/>
        </w:rPr>
        <w:t xml:space="preserve"> НОО</w:t>
      </w:r>
      <w:r w:rsidRPr="00B7572C">
        <w:rPr>
          <w:sz w:val="24"/>
          <w:szCs w:val="24"/>
        </w:rPr>
        <w:t xml:space="preserve"> </w:t>
      </w:r>
      <w:proofErr w:type="spellStart"/>
      <w:r w:rsidR="008F4529">
        <w:rPr>
          <w:sz w:val="24"/>
          <w:szCs w:val="24"/>
        </w:rPr>
        <w:t>Бегучевского</w:t>
      </w:r>
      <w:proofErr w:type="spellEnd"/>
      <w:r w:rsidR="008F4529">
        <w:rPr>
          <w:sz w:val="24"/>
          <w:szCs w:val="24"/>
        </w:rPr>
        <w:t xml:space="preserve"> филиала </w:t>
      </w:r>
      <w:r w:rsidRPr="00B7572C">
        <w:rPr>
          <w:sz w:val="24"/>
          <w:szCs w:val="24"/>
        </w:rPr>
        <w:t>МБОУ ООШ с.</w:t>
      </w:r>
      <w:r w:rsidR="00E77E14" w:rsidRPr="00B7572C">
        <w:rPr>
          <w:sz w:val="24"/>
          <w:szCs w:val="24"/>
        </w:rPr>
        <w:t xml:space="preserve"> </w:t>
      </w:r>
      <w:proofErr w:type="spellStart"/>
      <w:r w:rsidR="00B7572C" w:rsidRPr="00B7572C">
        <w:rPr>
          <w:sz w:val="24"/>
          <w:szCs w:val="24"/>
        </w:rPr>
        <w:t>Пестровка</w:t>
      </w:r>
      <w:proofErr w:type="spellEnd"/>
      <w:r w:rsidRPr="00B7572C">
        <w:rPr>
          <w:sz w:val="24"/>
          <w:szCs w:val="24"/>
        </w:rPr>
        <w:t xml:space="preserve"> 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разработана: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4"/>
        </w:numPr>
        <w:tabs>
          <w:tab w:val="left" w:pos="1297"/>
        </w:tabs>
        <w:autoSpaceDE w:val="0"/>
        <w:autoSpaceDN w:val="0"/>
        <w:spacing w:after="0" w:line="240" w:lineRule="auto"/>
        <w:ind w:right="125" w:firstLine="71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 Федерации»,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 учётом Стратегии развития воспитания в Российской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 период до 2025 года и Плана мероприятий по ее реализации в 2021-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2025 гг., № 996-р и Плана мероприятий по её реализации в 2021 — 2025 годах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(Распоряжение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Правительства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12.11.2020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2945-р);</w:t>
      </w:r>
      <w:proofErr w:type="gramEnd"/>
    </w:p>
    <w:p w:rsidR="007F49DF" w:rsidRPr="00B7572C" w:rsidRDefault="007F49DF" w:rsidP="008F73D8">
      <w:pPr>
        <w:pStyle w:val="a4"/>
        <w:widowControl w:val="0"/>
        <w:numPr>
          <w:ilvl w:val="0"/>
          <w:numId w:val="4"/>
        </w:numPr>
        <w:tabs>
          <w:tab w:val="left" w:pos="1383"/>
        </w:tabs>
        <w:autoSpaceDE w:val="0"/>
        <w:autoSpaceDN w:val="0"/>
        <w:spacing w:before="3" w:after="0" w:line="240" w:lineRule="auto"/>
        <w:ind w:right="125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закона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04.09.2022г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№371-ФЗ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"О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внесении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изменений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"Об образовании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Федерации";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right="133" w:firstLine="70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стратегии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комплексной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безопасности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период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2030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года</w:t>
      </w:r>
      <w:r w:rsidRPr="00B7572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(Указ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Президента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Федерации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17.05.2023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358);</w:t>
      </w:r>
    </w:p>
    <w:p w:rsidR="007F49DF" w:rsidRPr="00B7572C" w:rsidRDefault="007F49DF" w:rsidP="008F73D8">
      <w:pPr>
        <w:pStyle w:val="a4"/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before="152" w:after="0" w:line="240" w:lineRule="auto"/>
        <w:ind w:right="125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ab/>
        <w:t>Приказа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372 "Об утверждении федеральной образовательной программы начального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общего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образования"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13.07.2023 №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74229);</w:t>
      </w:r>
    </w:p>
    <w:p w:rsidR="007F49DF" w:rsidRPr="00B7572C" w:rsidRDefault="007F49DF" w:rsidP="008F73D8">
      <w:pPr>
        <w:pStyle w:val="a4"/>
        <w:widowControl w:val="0"/>
        <w:numPr>
          <w:ilvl w:val="2"/>
          <w:numId w:val="1"/>
        </w:numPr>
        <w:tabs>
          <w:tab w:val="left" w:pos="1114"/>
        </w:tabs>
        <w:autoSpaceDE w:val="0"/>
        <w:autoSpaceDN w:val="0"/>
        <w:spacing w:before="152" w:after="0" w:line="240" w:lineRule="auto"/>
        <w:ind w:right="12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712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внесении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изменений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некоторые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федеральные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стандарты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вопросам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обучающихся»;</w:t>
      </w:r>
    </w:p>
    <w:p w:rsidR="007F49DF" w:rsidRPr="00B7572C" w:rsidRDefault="007F49DF" w:rsidP="008F73D8">
      <w:pPr>
        <w:pStyle w:val="a4"/>
        <w:widowControl w:val="0"/>
        <w:numPr>
          <w:ilvl w:val="2"/>
          <w:numId w:val="1"/>
        </w:numPr>
        <w:tabs>
          <w:tab w:val="left" w:pos="1114"/>
        </w:tabs>
        <w:autoSpaceDE w:val="0"/>
        <w:autoSpaceDN w:val="0"/>
        <w:spacing w:before="160" w:after="0" w:line="240" w:lineRule="auto"/>
        <w:ind w:right="129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 18 июля 2022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АБ-1951/06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«Об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актуализации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примерной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рабочей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примерной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программой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общему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образованию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(протокол от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23.06.2022г.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№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3/22).</w:t>
      </w:r>
    </w:p>
    <w:p w:rsidR="007F49DF" w:rsidRPr="00B7572C" w:rsidRDefault="007F49DF" w:rsidP="008F73D8">
      <w:pPr>
        <w:pStyle w:val="a7"/>
        <w:spacing w:before="64"/>
        <w:ind w:right="141" w:firstLine="706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основывается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единстве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преемственности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образовательного процесса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 уровней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общего образования.</w:t>
      </w:r>
    </w:p>
    <w:p w:rsidR="007F49DF" w:rsidRPr="00B7572C" w:rsidRDefault="007F49DF" w:rsidP="008F73D8">
      <w:pPr>
        <w:pStyle w:val="a7"/>
        <w:ind w:right="136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предназначена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для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планирования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системной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целью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достижения</w:t>
      </w:r>
      <w:r w:rsidRPr="00B7572C">
        <w:rPr>
          <w:spacing w:val="1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обучающимися</w:t>
      </w:r>
      <w:proofErr w:type="gramEnd"/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результатов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образования,</w:t>
      </w:r>
      <w:r w:rsidRPr="00B7572C">
        <w:rPr>
          <w:spacing w:val="3"/>
          <w:sz w:val="24"/>
          <w:szCs w:val="24"/>
        </w:rPr>
        <w:t xml:space="preserve"> </w:t>
      </w:r>
      <w:r w:rsidR="00E77E14" w:rsidRPr="00B7572C">
        <w:rPr>
          <w:sz w:val="24"/>
          <w:szCs w:val="24"/>
        </w:rPr>
        <w:t>определённых ФГОС.</w:t>
      </w:r>
    </w:p>
    <w:p w:rsidR="007F49DF" w:rsidRPr="00B7572C" w:rsidRDefault="007F49DF" w:rsidP="008F73D8">
      <w:pPr>
        <w:pStyle w:val="a7"/>
        <w:ind w:right="141" w:firstLine="78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Разрабатывается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утверждается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участием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коллегиальных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управления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школой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(в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советов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обучающихся),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советов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родителей.</w:t>
      </w:r>
    </w:p>
    <w:p w:rsidR="007F49DF" w:rsidRPr="00B7572C" w:rsidRDefault="007F49DF" w:rsidP="008F73D8">
      <w:pPr>
        <w:pStyle w:val="a7"/>
        <w:ind w:right="138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совместно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семьей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другими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участниками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отношений,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социальными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институтами воспитания.</w:t>
      </w:r>
    </w:p>
    <w:p w:rsidR="007F49DF" w:rsidRPr="00B7572C" w:rsidRDefault="007F49DF" w:rsidP="008F73D8">
      <w:pPr>
        <w:pStyle w:val="a7"/>
        <w:ind w:right="130" w:firstLine="78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Предусматривает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приобщение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российским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традиционным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ценностям,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своей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этнической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группы,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правилам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нормам поведения, принятым в российском обществе на основе российских базовых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конституционных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ценностей;</w:t>
      </w:r>
    </w:p>
    <w:p w:rsidR="007F49DF" w:rsidRPr="00B7572C" w:rsidRDefault="007F49DF" w:rsidP="008F73D8">
      <w:pPr>
        <w:pStyle w:val="a7"/>
        <w:ind w:right="143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Предусматривает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историческое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просвещение,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культурной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гражданской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идентичности</w:t>
      </w:r>
      <w:r w:rsidRPr="00B7572C">
        <w:rPr>
          <w:spacing w:val="4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z w:val="24"/>
          <w:szCs w:val="24"/>
        </w:rPr>
        <w:t>.</w:t>
      </w:r>
    </w:p>
    <w:p w:rsidR="007F49DF" w:rsidRPr="00B7572C" w:rsidRDefault="007F49DF" w:rsidP="008F73D8">
      <w:pPr>
        <w:pStyle w:val="a7"/>
        <w:ind w:right="138" w:firstLine="71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раздела: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целевой,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содержательный,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организационный.</w:t>
      </w:r>
    </w:p>
    <w:p w:rsidR="008F73D8" w:rsidRDefault="007F49DF" w:rsidP="008F73D8">
      <w:pPr>
        <w:pStyle w:val="a7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При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разработке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или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обновлении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рабочей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программы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6"/>
          <w:sz w:val="24"/>
          <w:szCs w:val="24"/>
        </w:rPr>
        <w:t xml:space="preserve"> </w:t>
      </w:r>
      <w:r w:rsidRPr="00B7572C">
        <w:rPr>
          <w:sz w:val="24"/>
          <w:szCs w:val="24"/>
        </w:rPr>
        <w:t>её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содержание,</w:t>
      </w:r>
      <w:r w:rsidRPr="00B7572C">
        <w:rPr>
          <w:spacing w:val="-67"/>
          <w:sz w:val="24"/>
          <w:szCs w:val="24"/>
        </w:rPr>
        <w:t xml:space="preserve"> </w:t>
      </w:r>
      <w:proofErr w:type="spellStart"/>
      <w:r w:rsidR="008F73D8">
        <w:rPr>
          <w:sz w:val="24"/>
          <w:szCs w:val="24"/>
        </w:rPr>
        <w:t>за</w:t>
      </w:r>
      <w:r w:rsidRPr="00B7572C">
        <w:rPr>
          <w:sz w:val="24"/>
          <w:szCs w:val="24"/>
        </w:rPr>
        <w:t>исключением</w:t>
      </w:r>
      <w:proofErr w:type="spellEnd"/>
      <w:r w:rsidRPr="00B7572C">
        <w:rPr>
          <w:sz w:val="24"/>
          <w:szCs w:val="24"/>
        </w:rPr>
        <w:tab/>
        <w:t>целевого</w:t>
      </w:r>
      <w:r w:rsidRPr="00B7572C">
        <w:rPr>
          <w:sz w:val="24"/>
          <w:szCs w:val="24"/>
        </w:rPr>
        <w:tab/>
        <w:t>раздела,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может</w:t>
      </w:r>
      <w:r w:rsidRPr="00B7572C">
        <w:rPr>
          <w:sz w:val="24"/>
          <w:szCs w:val="24"/>
        </w:rPr>
        <w:tab/>
        <w:t>изменяться</w:t>
      </w:r>
      <w:r w:rsidRPr="00B7572C">
        <w:rPr>
          <w:sz w:val="24"/>
          <w:szCs w:val="24"/>
        </w:rPr>
        <w:tab/>
        <w:t>в</w:t>
      </w:r>
      <w:r w:rsidRPr="00B7572C">
        <w:rPr>
          <w:sz w:val="24"/>
          <w:szCs w:val="24"/>
        </w:rPr>
        <w:tab/>
        <w:t>соответствии</w:t>
      </w:r>
      <w:r w:rsidRPr="00B7572C">
        <w:rPr>
          <w:sz w:val="24"/>
          <w:szCs w:val="24"/>
        </w:rPr>
        <w:tab/>
      </w:r>
    </w:p>
    <w:p w:rsidR="008F73D8" w:rsidRDefault="007F49DF" w:rsidP="008F73D8">
      <w:pPr>
        <w:pStyle w:val="a7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с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особенностями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образовательной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организации:</w:t>
      </w:r>
      <w:r w:rsidRPr="00B7572C">
        <w:rPr>
          <w:spacing w:val="16"/>
          <w:sz w:val="24"/>
          <w:szCs w:val="24"/>
        </w:rPr>
        <w:t xml:space="preserve"> </w:t>
      </w:r>
      <w:r w:rsidRPr="00B7572C">
        <w:rPr>
          <w:sz w:val="24"/>
          <w:szCs w:val="24"/>
        </w:rPr>
        <w:t>организационно-правовой</w:t>
      </w:r>
      <w:r w:rsidRPr="00B7572C">
        <w:rPr>
          <w:spacing w:val="2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формой,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контингентом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обучающихся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и</w:t>
      </w:r>
      <w:r w:rsidRPr="00B7572C">
        <w:rPr>
          <w:sz w:val="24"/>
          <w:szCs w:val="24"/>
        </w:rPr>
        <w:tab/>
        <w:t>их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родителей</w:t>
      </w:r>
      <w:r w:rsidRPr="00B7572C">
        <w:rPr>
          <w:sz w:val="24"/>
          <w:szCs w:val="24"/>
        </w:rPr>
        <w:tab/>
        <w:t>(законных</w:t>
      </w:r>
      <w:r w:rsidRPr="00B7572C">
        <w:rPr>
          <w:sz w:val="24"/>
          <w:szCs w:val="24"/>
        </w:rPr>
        <w:tab/>
        <w:t>представителей),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направленностью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образовательной</w:t>
      </w:r>
      <w:r w:rsidRPr="00B7572C">
        <w:rPr>
          <w:spacing w:val="8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программы,</w:t>
      </w:r>
      <w:r w:rsidRPr="00B7572C">
        <w:rPr>
          <w:spacing w:val="1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7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0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предусматривающей</w:t>
      </w:r>
      <w:r w:rsidRPr="00B7572C">
        <w:rPr>
          <w:spacing w:val="-67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углублённое</w:t>
      </w:r>
      <w:proofErr w:type="gramEnd"/>
      <w:r w:rsidRPr="00B7572C">
        <w:rPr>
          <w:sz w:val="24"/>
          <w:szCs w:val="24"/>
        </w:rPr>
        <w:tab/>
      </w:r>
    </w:p>
    <w:p w:rsidR="00157268" w:rsidRPr="00B7572C" w:rsidRDefault="007F49DF" w:rsidP="008F73D8">
      <w:pPr>
        <w:pStyle w:val="a7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изучение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отдельных</w:t>
      </w:r>
      <w:r w:rsidRPr="00B7572C">
        <w:rPr>
          <w:sz w:val="24"/>
          <w:szCs w:val="24"/>
        </w:rPr>
        <w:tab/>
      </w:r>
      <w:r w:rsidRPr="00B7572C">
        <w:rPr>
          <w:sz w:val="24"/>
          <w:szCs w:val="24"/>
        </w:rPr>
        <w:tab/>
        <w:t>учебных предметов, учитывающей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lastRenderedPageBreak/>
        <w:t>этнокультурные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интересы, особые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образовательные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потребности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обучающихся.</w:t>
      </w:r>
    </w:p>
    <w:p w:rsidR="007F49DF" w:rsidRPr="00B7572C" w:rsidRDefault="007F49DF" w:rsidP="008F73D8">
      <w:pPr>
        <w:pStyle w:val="110"/>
        <w:spacing w:before="69" w:line="240" w:lineRule="auto"/>
        <w:ind w:right="3691"/>
        <w:jc w:val="left"/>
      </w:pPr>
      <w:r w:rsidRPr="00B7572C">
        <w:t>Раздел</w:t>
      </w:r>
      <w:r w:rsidRPr="00B7572C">
        <w:rPr>
          <w:spacing w:val="-3"/>
        </w:rPr>
        <w:t xml:space="preserve"> </w:t>
      </w:r>
      <w:r w:rsidRPr="00B7572C">
        <w:t>1.</w:t>
      </w:r>
      <w:r w:rsidRPr="00B7572C">
        <w:rPr>
          <w:spacing w:val="-3"/>
        </w:rPr>
        <w:t xml:space="preserve"> </w:t>
      </w:r>
      <w:r w:rsidRPr="00B7572C">
        <w:t>Целевой</w:t>
      </w:r>
    </w:p>
    <w:p w:rsidR="007F49DF" w:rsidRPr="00B7572C" w:rsidRDefault="00157268" w:rsidP="008F73D8">
      <w:pPr>
        <w:pStyle w:val="a7"/>
        <w:ind w:right="12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</w:t>
      </w:r>
      <w:r w:rsidR="007F49DF" w:rsidRPr="00B7572C">
        <w:rPr>
          <w:sz w:val="24"/>
          <w:szCs w:val="24"/>
        </w:rPr>
        <w:t>Содержание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обучающихся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образовательной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организации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ценностей,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которые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закреплены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Конституции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Федерации.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Эти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="007F49DF" w:rsidRPr="00B7572C">
        <w:rPr>
          <w:sz w:val="24"/>
          <w:szCs w:val="24"/>
        </w:rPr>
        <w:t>обучающихся</w:t>
      </w:r>
      <w:proofErr w:type="gramEnd"/>
      <w:r w:rsidR="007F49DF" w:rsidRPr="00B7572C">
        <w:rPr>
          <w:sz w:val="24"/>
          <w:szCs w:val="24"/>
        </w:rPr>
        <w:t>.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нравственные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ценности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культуры,</w:t>
      </w:r>
      <w:r w:rsidR="007F49DF" w:rsidRPr="00B7572C">
        <w:rPr>
          <w:spacing w:val="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традиционных</w:t>
      </w:r>
      <w:r w:rsidR="007F49DF" w:rsidRPr="00B7572C">
        <w:rPr>
          <w:spacing w:val="-5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религий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народов</w:t>
      </w:r>
      <w:r w:rsidR="007F49DF" w:rsidRPr="00B7572C">
        <w:rPr>
          <w:spacing w:val="-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России.</w:t>
      </w:r>
    </w:p>
    <w:p w:rsidR="007F49DF" w:rsidRPr="00B7572C" w:rsidRDefault="00157268" w:rsidP="008F73D8">
      <w:pPr>
        <w:pStyle w:val="a7"/>
        <w:spacing w:before="239"/>
        <w:ind w:right="13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</w:t>
      </w:r>
      <w:r w:rsidR="007F49DF" w:rsidRPr="00B7572C">
        <w:rPr>
          <w:sz w:val="24"/>
          <w:szCs w:val="24"/>
        </w:rPr>
        <w:t>Воспитательная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деятельность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proofErr w:type="spellStart"/>
      <w:r w:rsidR="008F4529">
        <w:rPr>
          <w:spacing w:val="1"/>
          <w:sz w:val="24"/>
          <w:szCs w:val="24"/>
        </w:rPr>
        <w:t>Бегучевском</w:t>
      </w:r>
      <w:proofErr w:type="spellEnd"/>
      <w:r w:rsidR="008F4529">
        <w:rPr>
          <w:spacing w:val="1"/>
          <w:sz w:val="24"/>
          <w:szCs w:val="24"/>
        </w:rPr>
        <w:t xml:space="preserve"> филиале </w:t>
      </w:r>
      <w:r w:rsidR="00E77E14" w:rsidRPr="00B7572C">
        <w:rPr>
          <w:sz w:val="24"/>
          <w:szCs w:val="24"/>
        </w:rPr>
        <w:t xml:space="preserve">МБОУ ООШ с. </w:t>
      </w:r>
      <w:proofErr w:type="spellStart"/>
      <w:r w:rsidR="00B7572C" w:rsidRPr="00B7572C">
        <w:rPr>
          <w:sz w:val="24"/>
          <w:szCs w:val="24"/>
        </w:rPr>
        <w:t>Пестровка</w:t>
      </w:r>
      <w:proofErr w:type="spellEnd"/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планируется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осуществляется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соответствии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приоритетами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государственной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политики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сфере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воспитания.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Приоритетной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задачей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Федерации</w:t>
      </w:r>
      <w:r w:rsidR="007F49DF" w:rsidRPr="00B7572C">
        <w:rPr>
          <w:spacing w:val="70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сфере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детей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является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развитие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высоконравственной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личности,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разделяющей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российские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традиционные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духовные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ценности,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обладающей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актуальными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знаниями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умениями,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способной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реализовать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свой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потенциал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условиях</w:t>
      </w:r>
      <w:r w:rsidR="007F49DF" w:rsidRPr="00B7572C">
        <w:rPr>
          <w:spacing w:val="-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современного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общества,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готовой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мирному</w:t>
      </w:r>
      <w:r w:rsidR="007F49DF" w:rsidRPr="00B7572C">
        <w:rPr>
          <w:spacing w:val="-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созиданию</w:t>
      </w:r>
      <w:r w:rsidR="007F49DF" w:rsidRPr="00B7572C">
        <w:rPr>
          <w:spacing w:val="-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защите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Родины.</w:t>
      </w:r>
    </w:p>
    <w:p w:rsidR="007F49DF" w:rsidRPr="00B7572C" w:rsidRDefault="00157268" w:rsidP="008F73D8">
      <w:pPr>
        <w:pStyle w:val="a7"/>
        <w:spacing w:before="3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  <w:r w:rsidR="007F49DF" w:rsidRPr="00B7572C">
        <w:rPr>
          <w:sz w:val="24"/>
          <w:szCs w:val="24"/>
        </w:rPr>
        <w:t>Участниками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образовательных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отношений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части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являются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представители),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представители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иных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организаций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соответствии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(законные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представители)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несовершеннолетних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обучающихся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имеют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преимущественное</w:t>
      </w:r>
      <w:r w:rsidR="007F49DF" w:rsidRPr="00B7572C">
        <w:rPr>
          <w:spacing w:val="-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право</w:t>
      </w:r>
      <w:r w:rsidR="007F49DF" w:rsidRPr="00B7572C">
        <w:rPr>
          <w:spacing w:val="-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на</w:t>
      </w:r>
      <w:r w:rsidR="007F49DF" w:rsidRPr="00B7572C">
        <w:rPr>
          <w:spacing w:val="-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воспитание</w:t>
      </w:r>
      <w:r w:rsidR="007F49DF" w:rsidRPr="00B7572C">
        <w:rPr>
          <w:spacing w:val="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своих</w:t>
      </w:r>
      <w:r w:rsidR="007F49DF" w:rsidRPr="00B7572C">
        <w:rPr>
          <w:spacing w:val="-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детей</w:t>
      </w:r>
      <w:r w:rsidR="007F49DF" w:rsidRPr="00B7572C">
        <w:rPr>
          <w:spacing w:val="-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перед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всеми</w:t>
      </w:r>
      <w:r w:rsidR="007F49DF" w:rsidRPr="00B7572C">
        <w:rPr>
          <w:spacing w:val="-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другими</w:t>
      </w:r>
      <w:r w:rsidR="007F49DF" w:rsidRPr="00B7572C">
        <w:rPr>
          <w:spacing w:val="-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лицами.</w:t>
      </w:r>
    </w:p>
    <w:p w:rsidR="007F49DF" w:rsidRPr="00B7572C" w:rsidRDefault="00157268" w:rsidP="008F73D8">
      <w:pPr>
        <w:pStyle w:val="a7"/>
        <w:ind w:right="139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  <w:r w:rsidR="007F49DF" w:rsidRPr="00B7572C">
        <w:rPr>
          <w:sz w:val="24"/>
          <w:szCs w:val="24"/>
        </w:rPr>
        <w:t>Нормативные ценностно-целевые основы воспитания обучающихся в школе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Федерации.</w:t>
      </w:r>
    </w:p>
    <w:p w:rsidR="007F49DF" w:rsidRPr="00B7572C" w:rsidRDefault="00157268" w:rsidP="008F73D8">
      <w:pPr>
        <w:pStyle w:val="a7"/>
        <w:spacing w:before="2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  <w:r w:rsidR="007F49DF" w:rsidRPr="00B7572C">
        <w:rPr>
          <w:sz w:val="24"/>
          <w:szCs w:val="24"/>
        </w:rPr>
        <w:t>С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учетом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мировоззренческого,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этнического,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религиозного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многообразия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российского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общества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ценностно-целевые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основы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обучающихся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включают</w:t>
      </w:r>
      <w:r w:rsidR="007F49DF" w:rsidRPr="00B7572C">
        <w:rPr>
          <w:spacing w:val="-15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духовно-нравственные</w:t>
      </w:r>
      <w:r w:rsidR="007F49DF" w:rsidRPr="00B7572C">
        <w:rPr>
          <w:spacing w:val="-1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ценности</w:t>
      </w:r>
      <w:r w:rsidR="007F49DF" w:rsidRPr="00B7572C">
        <w:rPr>
          <w:spacing w:val="-1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культуры</w:t>
      </w:r>
      <w:r w:rsidR="007F49DF" w:rsidRPr="00B7572C">
        <w:rPr>
          <w:spacing w:val="-1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народов</w:t>
      </w:r>
      <w:r w:rsidR="007F49DF" w:rsidRPr="00B7572C">
        <w:rPr>
          <w:spacing w:val="-1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России,</w:t>
      </w:r>
      <w:r w:rsidR="007F49DF" w:rsidRPr="00B7572C">
        <w:rPr>
          <w:spacing w:val="-1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традиционных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религий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народов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качестве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вариативного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компонента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содержания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реализуемого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на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добровольной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основе,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соответствии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мировоззренческими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культурными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особенностями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потребностями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родителей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(законных</w:t>
      </w:r>
      <w:r w:rsidR="007F49DF" w:rsidRPr="00B7572C">
        <w:rPr>
          <w:spacing w:val="-5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представителей)</w:t>
      </w:r>
      <w:r w:rsidR="007F49DF" w:rsidRPr="00B7572C">
        <w:rPr>
          <w:spacing w:val="-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несовершеннолетних</w:t>
      </w:r>
      <w:r w:rsidR="007F49DF" w:rsidRPr="00B7572C">
        <w:rPr>
          <w:spacing w:val="-5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обучающихся.</w:t>
      </w:r>
    </w:p>
    <w:p w:rsidR="007F49DF" w:rsidRPr="00B7572C" w:rsidRDefault="00157268" w:rsidP="008F73D8">
      <w:pPr>
        <w:pStyle w:val="a7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  <w:r w:rsidR="007F49DF" w:rsidRPr="00B7572C">
        <w:rPr>
          <w:sz w:val="24"/>
          <w:szCs w:val="24"/>
        </w:rPr>
        <w:t>Воспитательная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деятельность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школе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реализуется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соответствии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приоритетами государственной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политики в сфере воспитания, зафиксированными 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развитие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высоконравственной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личности,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разделяющей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российские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традиционные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созиданию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защите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Родины.</w:t>
      </w:r>
    </w:p>
    <w:p w:rsidR="007F49DF" w:rsidRPr="00B7572C" w:rsidRDefault="007F49DF" w:rsidP="008F73D8">
      <w:pPr>
        <w:pStyle w:val="a7"/>
        <w:spacing w:before="5"/>
        <w:ind w:left="0"/>
        <w:jc w:val="left"/>
        <w:rPr>
          <w:sz w:val="24"/>
          <w:szCs w:val="24"/>
        </w:rPr>
      </w:pPr>
    </w:p>
    <w:p w:rsidR="007F49DF" w:rsidRPr="00B7572C" w:rsidRDefault="007F49DF" w:rsidP="008F73D8">
      <w:pPr>
        <w:pStyle w:val="110"/>
        <w:numPr>
          <w:ilvl w:val="1"/>
          <w:numId w:val="17"/>
        </w:numPr>
        <w:tabs>
          <w:tab w:val="left" w:pos="1113"/>
          <w:tab w:val="left" w:pos="1114"/>
        </w:tabs>
        <w:spacing w:line="240" w:lineRule="auto"/>
        <w:jc w:val="left"/>
      </w:pPr>
      <w:r w:rsidRPr="00B7572C">
        <w:t>Цели</w:t>
      </w:r>
      <w:r w:rsidRPr="00B7572C">
        <w:rPr>
          <w:spacing w:val="-6"/>
        </w:rPr>
        <w:t xml:space="preserve"> </w:t>
      </w:r>
      <w:r w:rsidRPr="00B7572C">
        <w:t>и</w:t>
      </w:r>
      <w:r w:rsidRPr="00B7572C">
        <w:rPr>
          <w:spacing w:val="-6"/>
        </w:rPr>
        <w:t xml:space="preserve"> </w:t>
      </w:r>
      <w:r w:rsidRPr="00B7572C">
        <w:t>задачи</w:t>
      </w:r>
    </w:p>
    <w:p w:rsidR="007F49DF" w:rsidRPr="00B7572C" w:rsidRDefault="00157268" w:rsidP="008F73D8">
      <w:pPr>
        <w:pStyle w:val="a7"/>
        <w:spacing w:before="158"/>
        <w:ind w:right="12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  <w:r w:rsidR="007F49DF" w:rsidRPr="00B7572C">
        <w:rPr>
          <w:sz w:val="24"/>
          <w:szCs w:val="24"/>
        </w:rPr>
        <w:t>Современный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российский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общенациональный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воспитательный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идеал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–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высоконравственный,</w:t>
      </w:r>
      <w:r w:rsidR="007F49DF" w:rsidRPr="00B7572C">
        <w:rPr>
          <w:spacing w:val="13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творческий,</w:t>
      </w:r>
      <w:r w:rsidR="007F49DF" w:rsidRPr="00B7572C">
        <w:rPr>
          <w:spacing w:val="1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компетентный</w:t>
      </w:r>
      <w:r w:rsidR="007F49DF" w:rsidRPr="00B7572C">
        <w:rPr>
          <w:spacing w:val="1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гражданин</w:t>
      </w:r>
      <w:r w:rsidR="007F49DF" w:rsidRPr="00B7572C">
        <w:rPr>
          <w:spacing w:val="1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России,</w:t>
      </w:r>
      <w:r w:rsidR="007F49DF" w:rsidRPr="00B7572C">
        <w:rPr>
          <w:spacing w:val="1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принимающий</w:t>
      </w:r>
    </w:p>
    <w:p w:rsidR="007F49DF" w:rsidRPr="00B7572C" w:rsidRDefault="007F49DF" w:rsidP="008F73D8">
      <w:pPr>
        <w:pStyle w:val="a7"/>
        <w:spacing w:before="64"/>
        <w:ind w:right="127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судьбу Отечества как свою личную, </w:t>
      </w:r>
      <w:proofErr w:type="gramStart"/>
      <w:r w:rsidRPr="00B7572C">
        <w:rPr>
          <w:sz w:val="24"/>
          <w:szCs w:val="24"/>
        </w:rPr>
        <w:t>осознающий</w:t>
      </w:r>
      <w:proofErr w:type="gramEnd"/>
      <w:r w:rsidRPr="00B7572C">
        <w:rPr>
          <w:sz w:val="24"/>
          <w:szCs w:val="24"/>
        </w:rPr>
        <w:t xml:space="preserve"> ответственность за настоящее 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будущее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страны,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укорененный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культурных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традициях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b/>
          <w:sz w:val="24"/>
          <w:szCs w:val="24"/>
        </w:rPr>
        <w:t>цель</w:t>
      </w:r>
      <w:r w:rsidRPr="00B7572C">
        <w:rPr>
          <w:b/>
          <w:spacing w:val="-3"/>
          <w:sz w:val="24"/>
          <w:szCs w:val="24"/>
        </w:rPr>
        <w:t xml:space="preserve"> </w:t>
      </w:r>
      <w:r w:rsidRPr="00B7572C">
        <w:rPr>
          <w:b/>
          <w:sz w:val="24"/>
          <w:szCs w:val="24"/>
        </w:rPr>
        <w:t>воспитания</w:t>
      </w:r>
      <w:r w:rsidRPr="00B7572C">
        <w:rPr>
          <w:b/>
          <w:spacing w:val="2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 школе:</w:t>
      </w:r>
    </w:p>
    <w:p w:rsidR="007F49DF" w:rsidRPr="00B7572C" w:rsidRDefault="007F49DF" w:rsidP="008F73D8">
      <w:pPr>
        <w:pStyle w:val="a7"/>
        <w:spacing w:before="4"/>
        <w:ind w:right="128" w:firstLine="845"/>
        <w:jc w:val="left"/>
        <w:rPr>
          <w:sz w:val="24"/>
          <w:szCs w:val="24"/>
        </w:rPr>
      </w:pPr>
      <w:r w:rsidRPr="00B7572C">
        <w:rPr>
          <w:sz w:val="24"/>
          <w:szCs w:val="24"/>
        </w:rPr>
        <w:lastRenderedPageBreak/>
        <w:t>- развитие личности, создание условий для самоопределения и социализации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основе</w:t>
      </w:r>
      <w:r w:rsidRPr="00B7572C">
        <w:rPr>
          <w:spacing w:val="1"/>
          <w:sz w:val="24"/>
          <w:szCs w:val="24"/>
        </w:rPr>
        <w:t xml:space="preserve"> </w:t>
      </w:r>
      <w:proofErr w:type="spellStart"/>
      <w:r w:rsidRPr="00B7572C">
        <w:rPr>
          <w:sz w:val="24"/>
          <w:szCs w:val="24"/>
        </w:rPr>
        <w:t>социокультурных</w:t>
      </w:r>
      <w:proofErr w:type="spellEnd"/>
      <w:r w:rsidRPr="00B7572C">
        <w:rPr>
          <w:sz w:val="24"/>
          <w:szCs w:val="24"/>
        </w:rPr>
        <w:t>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духовно-нравственных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ценностей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принятых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обществе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правил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поведения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интересах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человека,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семьи,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общества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государства;</w:t>
      </w:r>
    </w:p>
    <w:p w:rsidR="007F49DF" w:rsidRPr="00B7572C" w:rsidRDefault="007F49DF" w:rsidP="008F73D8">
      <w:pPr>
        <w:pStyle w:val="a7"/>
        <w:ind w:right="136" w:firstLine="710"/>
        <w:jc w:val="left"/>
        <w:rPr>
          <w:sz w:val="24"/>
          <w:szCs w:val="24"/>
        </w:rPr>
      </w:pPr>
      <w:proofErr w:type="gramStart"/>
      <w:r w:rsidRPr="00B7572C">
        <w:rPr>
          <w:sz w:val="24"/>
          <w:szCs w:val="24"/>
        </w:rPr>
        <w:t>-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обучающихся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чувства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патриотизма,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гражданственности,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правопорядку,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человеку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труда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старшему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поколению,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взаимного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уважения,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народа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Российской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Федерации,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природе и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окружающей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среде.</w:t>
      </w:r>
      <w:proofErr w:type="gramEnd"/>
    </w:p>
    <w:p w:rsidR="007F49DF" w:rsidRPr="00B7572C" w:rsidRDefault="00157268" w:rsidP="008F73D8">
      <w:pPr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Задачами</w:t>
      </w:r>
      <w:r w:rsidR="007F49DF"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7F49DF"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="007F49DF"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49DF"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 школе</w:t>
      </w:r>
      <w:r w:rsidR="007F49DF"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являются:</w:t>
      </w:r>
    </w:p>
    <w:p w:rsidR="007F49DF" w:rsidRPr="00B7572C" w:rsidRDefault="007F49DF" w:rsidP="008F73D8">
      <w:pPr>
        <w:pStyle w:val="a7"/>
        <w:spacing w:before="4"/>
        <w:ind w:right="137" w:firstLine="710"/>
        <w:jc w:val="left"/>
        <w:rPr>
          <w:sz w:val="24"/>
          <w:szCs w:val="24"/>
        </w:rPr>
      </w:pPr>
      <w:r w:rsidRPr="00B7572C">
        <w:rPr>
          <w:b/>
          <w:sz w:val="24"/>
          <w:szCs w:val="24"/>
        </w:rPr>
        <w:t>-</w:t>
      </w:r>
      <w:r w:rsidRPr="00B7572C">
        <w:rPr>
          <w:b/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усвоение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знаний,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норм,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духовно-нравственных ценностей,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традиций,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которые</w:t>
      </w:r>
      <w:r w:rsidRPr="00B7572C">
        <w:rPr>
          <w:spacing w:val="5"/>
          <w:sz w:val="24"/>
          <w:szCs w:val="24"/>
        </w:rPr>
        <w:t xml:space="preserve"> </w:t>
      </w:r>
      <w:r w:rsidRPr="00B7572C">
        <w:rPr>
          <w:sz w:val="24"/>
          <w:szCs w:val="24"/>
        </w:rPr>
        <w:t>выработало российское общество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(социально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значимых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знаний);</w:t>
      </w:r>
    </w:p>
    <w:p w:rsidR="007F49DF" w:rsidRPr="00B7572C" w:rsidRDefault="007F49DF" w:rsidP="008F73D8">
      <w:pPr>
        <w:pStyle w:val="a4"/>
        <w:widowControl w:val="0"/>
        <w:numPr>
          <w:ilvl w:val="2"/>
          <w:numId w:val="17"/>
        </w:numPr>
        <w:tabs>
          <w:tab w:val="left" w:pos="1268"/>
        </w:tabs>
        <w:autoSpaceDE w:val="0"/>
        <w:autoSpaceDN w:val="0"/>
        <w:spacing w:after="0" w:line="240" w:lineRule="auto"/>
        <w:ind w:right="13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формирование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позитивных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нормам,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ценностям,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(их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освоение,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принятие);</w:t>
      </w:r>
    </w:p>
    <w:p w:rsidR="007F49DF" w:rsidRPr="00B7572C" w:rsidRDefault="007F49DF" w:rsidP="008F73D8">
      <w:pPr>
        <w:pStyle w:val="a4"/>
        <w:widowControl w:val="0"/>
        <w:numPr>
          <w:ilvl w:val="2"/>
          <w:numId w:val="17"/>
        </w:numPr>
        <w:tabs>
          <w:tab w:val="left" w:pos="1268"/>
        </w:tabs>
        <w:autoSpaceDE w:val="0"/>
        <w:autoSpaceDN w:val="0"/>
        <w:spacing w:after="0" w:line="240" w:lineRule="auto"/>
        <w:ind w:right="13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приобретение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нормам,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опыта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поведения,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межличностных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применения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полученных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сформированных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практике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(опыта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поступков,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дел).</w:t>
      </w:r>
    </w:p>
    <w:p w:rsidR="007F49DF" w:rsidRPr="00B7572C" w:rsidRDefault="007F49DF" w:rsidP="008F73D8">
      <w:pPr>
        <w:pStyle w:val="a7"/>
        <w:ind w:right="1000" w:firstLine="85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-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достижение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личностных</w:t>
      </w:r>
      <w:r w:rsidRPr="00B7572C">
        <w:rPr>
          <w:spacing w:val="-10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результатов</w:t>
      </w:r>
      <w:r w:rsidRPr="00B7572C">
        <w:rPr>
          <w:spacing w:val="-7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освоения</w:t>
      </w:r>
      <w:r w:rsidRPr="00B7572C">
        <w:rPr>
          <w:spacing w:val="-5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общеобразовательных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программ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 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ФГОС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НОО.</w:t>
      </w:r>
    </w:p>
    <w:p w:rsidR="007F49DF" w:rsidRPr="00B7572C" w:rsidRDefault="007F49DF" w:rsidP="008F73D8">
      <w:pPr>
        <w:pStyle w:val="110"/>
        <w:spacing w:before="243" w:line="240" w:lineRule="auto"/>
        <w:ind w:left="393" w:right="14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Личностные результаты освоения </w:t>
      </w:r>
      <w:proofErr w:type="gramStart"/>
      <w:r w:rsidRPr="00B7572C">
        <w:rPr>
          <w:sz w:val="24"/>
          <w:szCs w:val="24"/>
        </w:rPr>
        <w:t>обучающимися</w:t>
      </w:r>
      <w:proofErr w:type="gramEnd"/>
      <w:r w:rsidRPr="00B7572C">
        <w:rPr>
          <w:sz w:val="24"/>
          <w:szCs w:val="24"/>
        </w:rPr>
        <w:t xml:space="preserve"> образовательных программ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включают: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3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осознание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российской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гражданской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ценностей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инициативы;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2" w:lineRule="auto"/>
        <w:ind w:right="137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3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наличие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мотивации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значимой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F49DF" w:rsidRPr="00B7572C" w:rsidRDefault="007F49DF" w:rsidP="008F73D8">
      <w:pPr>
        <w:pStyle w:val="a4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0" w:lineRule="auto"/>
        <w:ind w:right="13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внутренней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особого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ценностного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 себе,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окружающим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людям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жизни в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целом.</w:t>
      </w:r>
    </w:p>
    <w:p w:rsidR="007F49DF" w:rsidRPr="00B7572C" w:rsidRDefault="00F10409" w:rsidP="008F73D8">
      <w:pPr>
        <w:pStyle w:val="a7"/>
        <w:ind w:left="748" w:right="12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</w:t>
      </w:r>
      <w:r w:rsidR="007F49DF" w:rsidRPr="00B7572C">
        <w:rPr>
          <w:sz w:val="24"/>
          <w:szCs w:val="24"/>
        </w:rPr>
        <w:t>Воспитательная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деятельность</w:t>
      </w:r>
      <w:r w:rsidR="007F49DF" w:rsidRPr="00B7572C">
        <w:rPr>
          <w:spacing w:val="70"/>
          <w:sz w:val="24"/>
          <w:szCs w:val="24"/>
        </w:rPr>
        <w:t xml:space="preserve"> </w:t>
      </w:r>
      <w:r w:rsidR="009E5AED" w:rsidRPr="00B7572C">
        <w:rPr>
          <w:sz w:val="24"/>
          <w:szCs w:val="24"/>
        </w:rPr>
        <w:t xml:space="preserve">в </w:t>
      </w:r>
      <w:proofErr w:type="spellStart"/>
      <w:r w:rsidR="008F4529">
        <w:rPr>
          <w:sz w:val="24"/>
          <w:szCs w:val="24"/>
        </w:rPr>
        <w:t>Бегучевском</w:t>
      </w:r>
      <w:proofErr w:type="spellEnd"/>
      <w:r w:rsidR="008F4529">
        <w:rPr>
          <w:sz w:val="24"/>
          <w:szCs w:val="24"/>
        </w:rPr>
        <w:t xml:space="preserve"> филиале </w:t>
      </w:r>
      <w:r w:rsidR="009E5AED" w:rsidRPr="00B7572C">
        <w:rPr>
          <w:sz w:val="24"/>
          <w:szCs w:val="24"/>
        </w:rPr>
        <w:t xml:space="preserve">МБОУ ООШ с. </w:t>
      </w:r>
      <w:proofErr w:type="spellStart"/>
      <w:r w:rsidR="00B7572C" w:rsidRPr="00B7572C">
        <w:rPr>
          <w:sz w:val="24"/>
          <w:szCs w:val="24"/>
        </w:rPr>
        <w:t>Пестровка</w:t>
      </w:r>
      <w:proofErr w:type="spellEnd"/>
      <w:r w:rsidR="007F49DF" w:rsidRPr="00B7572C">
        <w:rPr>
          <w:sz w:val="24"/>
          <w:szCs w:val="24"/>
        </w:rPr>
        <w:t xml:space="preserve"> планируется</w:t>
      </w:r>
      <w:r w:rsidR="009E5AED" w:rsidRPr="00B7572C">
        <w:rPr>
          <w:sz w:val="24"/>
          <w:szCs w:val="24"/>
        </w:rPr>
        <w:t xml:space="preserve"> </w:t>
      </w:r>
      <w:r w:rsidR="007F49DF"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 xml:space="preserve">и осуществляется на основе </w:t>
      </w:r>
      <w:proofErr w:type="spellStart"/>
      <w:r w:rsidR="007F49DF" w:rsidRPr="00B7572C">
        <w:rPr>
          <w:sz w:val="24"/>
          <w:szCs w:val="24"/>
        </w:rPr>
        <w:t>аксиологического</w:t>
      </w:r>
      <w:proofErr w:type="spellEnd"/>
      <w:r w:rsidR="007F49DF" w:rsidRPr="00B7572C">
        <w:rPr>
          <w:sz w:val="24"/>
          <w:szCs w:val="24"/>
        </w:rPr>
        <w:t>, антропологического, культурно-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исторического,</w:t>
      </w:r>
      <w:r w:rsidR="007F49DF" w:rsidRPr="00B7572C">
        <w:rPr>
          <w:spacing w:val="1"/>
          <w:sz w:val="24"/>
          <w:szCs w:val="24"/>
        </w:rPr>
        <w:t xml:space="preserve"> </w:t>
      </w:r>
      <w:proofErr w:type="spellStart"/>
      <w:r w:rsidR="007F49DF" w:rsidRPr="00B7572C">
        <w:rPr>
          <w:sz w:val="24"/>
          <w:szCs w:val="24"/>
        </w:rPr>
        <w:t>системно-деятельностного</w:t>
      </w:r>
      <w:proofErr w:type="spellEnd"/>
      <w:r w:rsidR="007F49DF" w:rsidRPr="00B7572C">
        <w:rPr>
          <w:sz w:val="24"/>
          <w:szCs w:val="24"/>
        </w:rPr>
        <w:t>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личностно-ориентированного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совместной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деятельности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детей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и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взрослых,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следования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нравственному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примеру,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безопасной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жизнедеятельности,</w:t>
      </w:r>
      <w:r w:rsidR="007F49DF" w:rsidRPr="00B7572C">
        <w:rPr>
          <w:spacing w:val="1"/>
          <w:sz w:val="24"/>
          <w:szCs w:val="24"/>
        </w:rPr>
        <w:t xml:space="preserve"> </w:t>
      </w:r>
      <w:proofErr w:type="spellStart"/>
      <w:r w:rsidR="007F49DF" w:rsidRPr="00B7572C">
        <w:rPr>
          <w:sz w:val="24"/>
          <w:szCs w:val="24"/>
        </w:rPr>
        <w:t>инклюзивности</w:t>
      </w:r>
      <w:proofErr w:type="spellEnd"/>
      <w:r w:rsidR="007F49DF" w:rsidRPr="00B7572C">
        <w:rPr>
          <w:sz w:val="24"/>
          <w:szCs w:val="24"/>
        </w:rPr>
        <w:t>,</w:t>
      </w:r>
      <w:r w:rsidR="007F49DF" w:rsidRPr="00B7572C">
        <w:rPr>
          <w:spacing w:val="1"/>
          <w:sz w:val="24"/>
          <w:szCs w:val="24"/>
        </w:rPr>
        <w:t xml:space="preserve"> </w:t>
      </w:r>
      <w:proofErr w:type="spellStart"/>
      <w:r w:rsidR="007F49DF" w:rsidRPr="00B7572C">
        <w:rPr>
          <w:sz w:val="24"/>
          <w:szCs w:val="24"/>
        </w:rPr>
        <w:t>возрастосообразности</w:t>
      </w:r>
      <w:proofErr w:type="spellEnd"/>
      <w:r w:rsidR="007F49DF" w:rsidRPr="00B7572C">
        <w:rPr>
          <w:sz w:val="24"/>
          <w:szCs w:val="24"/>
        </w:rPr>
        <w:t>.</w:t>
      </w:r>
    </w:p>
    <w:p w:rsidR="007F49DF" w:rsidRPr="00B7572C" w:rsidRDefault="007F49DF" w:rsidP="008F73D8">
      <w:pPr>
        <w:pStyle w:val="110"/>
        <w:numPr>
          <w:ilvl w:val="1"/>
          <w:numId w:val="17"/>
        </w:numPr>
        <w:tabs>
          <w:tab w:val="left" w:pos="888"/>
        </w:tabs>
        <w:spacing w:before="71"/>
        <w:ind w:left="887" w:hanging="495"/>
        <w:jc w:val="left"/>
        <w:rPr>
          <w:sz w:val="24"/>
          <w:szCs w:val="24"/>
        </w:rPr>
      </w:pPr>
      <w:bookmarkStart w:id="1" w:name="_TOC_250004"/>
      <w:r w:rsidRPr="00B7572C">
        <w:rPr>
          <w:spacing w:val="-1"/>
          <w:sz w:val="24"/>
          <w:szCs w:val="24"/>
        </w:rPr>
        <w:t>Направления</w:t>
      </w:r>
      <w:r w:rsidRPr="00B7572C">
        <w:rPr>
          <w:spacing w:val="-13"/>
          <w:sz w:val="24"/>
          <w:szCs w:val="24"/>
        </w:rPr>
        <w:t xml:space="preserve"> </w:t>
      </w:r>
      <w:bookmarkEnd w:id="1"/>
      <w:r w:rsidRPr="00B7572C">
        <w:rPr>
          <w:sz w:val="24"/>
          <w:szCs w:val="24"/>
        </w:rPr>
        <w:t>воспитания</w:t>
      </w:r>
    </w:p>
    <w:p w:rsidR="007F49DF" w:rsidRPr="00B7572C" w:rsidRDefault="007F49DF" w:rsidP="008F73D8">
      <w:pPr>
        <w:pStyle w:val="a7"/>
        <w:tabs>
          <w:tab w:val="left" w:pos="3701"/>
        </w:tabs>
        <w:spacing w:line="319" w:lineRule="exact"/>
        <w:ind w:left="1152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z w:val="24"/>
          <w:szCs w:val="24"/>
        </w:rPr>
        <w:tab/>
        <w:t xml:space="preserve">воспитания    </w:t>
      </w:r>
      <w:r w:rsidRPr="00B7572C">
        <w:rPr>
          <w:spacing w:val="66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реализуется    </w:t>
      </w:r>
      <w:r w:rsidRPr="00B7572C">
        <w:rPr>
          <w:spacing w:val="8"/>
          <w:sz w:val="24"/>
          <w:szCs w:val="24"/>
        </w:rPr>
        <w:t xml:space="preserve"> </w:t>
      </w:r>
      <w:r w:rsidRPr="00B7572C">
        <w:rPr>
          <w:sz w:val="24"/>
          <w:szCs w:val="24"/>
        </w:rPr>
        <w:t xml:space="preserve">в     </w:t>
      </w:r>
      <w:r w:rsidRPr="00B7572C">
        <w:rPr>
          <w:spacing w:val="53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единстве</w:t>
      </w:r>
      <w:r w:rsidRPr="00B7572C">
        <w:rPr>
          <w:spacing w:val="5"/>
          <w:sz w:val="24"/>
          <w:szCs w:val="24"/>
        </w:rPr>
        <w:t xml:space="preserve"> </w:t>
      </w:r>
      <w:r w:rsidR="009E5AED" w:rsidRPr="00B7572C">
        <w:rPr>
          <w:spacing w:val="5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учебной</w:t>
      </w:r>
      <w:proofErr w:type="gramEnd"/>
    </w:p>
    <w:p w:rsidR="007F49DF" w:rsidRPr="00B7572C" w:rsidRDefault="007F49DF" w:rsidP="008F73D8">
      <w:pPr>
        <w:pStyle w:val="a7"/>
        <w:spacing w:before="4"/>
        <w:ind w:right="13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воспитательной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</w:t>
      </w:r>
      <w:r w:rsidRPr="00B7572C">
        <w:rPr>
          <w:spacing w:val="1"/>
          <w:sz w:val="24"/>
          <w:szCs w:val="24"/>
        </w:rPr>
        <w:t xml:space="preserve"> </w:t>
      </w:r>
      <w:proofErr w:type="spellStart"/>
      <w:r w:rsidR="008F4529">
        <w:rPr>
          <w:spacing w:val="1"/>
          <w:sz w:val="24"/>
          <w:szCs w:val="24"/>
        </w:rPr>
        <w:t>Бегучевского</w:t>
      </w:r>
      <w:proofErr w:type="spellEnd"/>
      <w:r w:rsidR="008F4529">
        <w:rPr>
          <w:spacing w:val="1"/>
          <w:sz w:val="24"/>
          <w:szCs w:val="24"/>
        </w:rPr>
        <w:t xml:space="preserve"> филиала </w:t>
      </w:r>
      <w:r w:rsidR="009E5AED" w:rsidRPr="00B7572C">
        <w:rPr>
          <w:sz w:val="24"/>
          <w:szCs w:val="24"/>
        </w:rPr>
        <w:t>МБОУ ООШ с.</w:t>
      </w:r>
      <w:r w:rsidR="00F10409" w:rsidRPr="00B7572C">
        <w:rPr>
          <w:sz w:val="24"/>
          <w:szCs w:val="24"/>
        </w:rPr>
        <w:t xml:space="preserve"> </w:t>
      </w:r>
      <w:proofErr w:type="spellStart"/>
      <w:r w:rsidR="00B7572C" w:rsidRPr="00B7572C">
        <w:rPr>
          <w:sz w:val="24"/>
          <w:szCs w:val="24"/>
        </w:rPr>
        <w:t>Пестровка</w:t>
      </w:r>
      <w:proofErr w:type="spellEnd"/>
      <w:r w:rsidR="009E5AED" w:rsidRPr="00B7572C">
        <w:rPr>
          <w:sz w:val="24"/>
          <w:szCs w:val="24"/>
        </w:rPr>
        <w:t xml:space="preserve"> 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основным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направлениям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соответствии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ФГОС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НОО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отражает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готовность</w:t>
      </w:r>
      <w:r w:rsidRPr="00B7572C">
        <w:rPr>
          <w:spacing w:val="1"/>
          <w:sz w:val="24"/>
          <w:szCs w:val="24"/>
        </w:rPr>
        <w:t xml:space="preserve"> </w:t>
      </w:r>
      <w:proofErr w:type="gramStart"/>
      <w:r w:rsidRPr="00B7572C">
        <w:rPr>
          <w:sz w:val="24"/>
          <w:szCs w:val="24"/>
        </w:rPr>
        <w:t>обучающихся</w:t>
      </w:r>
      <w:proofErr w:type="gramEnd"/>
      <w:r w:rsidRPr="00B7572C">
        <w:rPr>
          <w:sz w:val="24"/>
          <w:szCs w:val="24"/>
        </w:rPr>
        <w:t xml:space="preserve"> руководствоваться ценностями и приобретать первоначальный опыт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 на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их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основе,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 части:</w:t>
      </w:r>
    </w:p>
    <w:p w:rsidR="007F49DF" w:rsidRPr="00B7572C" w:rsidRDefault="00F10409" w:rsidP="008F73D8">
      <w:pPr>
        <w:widowControl w:val="0"/>
        <w:tabs>
          <w:tab w:val="left" w:pos="1474"/>
        </w:tabs>
        <w:autoSpaceDE w:val="0"/>
        <w:autoSpaceDN w:val="0"/>
        <w:spacing w:before="2" w:after="0" w:line="240" w:lineRule="auto"/>
        <w:ind w:left="71" w:right="131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                1. Д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уховно-нравственного</w:t>
      </w:r>
      <w:r w:rsidR="007F49DF"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7F49DF"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на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основе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традиционных российских семейных ценностей;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воспитание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честности,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доброты,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памяти предков.</w:t>
      </w:r>
    </w:p>
    <w:p w:rsidR="007F49DF" w:rsidRPr="00B7572C" w:rsidRDefault="00F10409" w:rsidP="008F73D8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left="71" w:right="12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                  2.Ф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изического воспитания</w:t>
      </w:r>
      <w:r w:rsidR="007F49DF" w:rsidRPr="00B7572C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lastRenderedPageBreak/>
        <w:t>здорового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образа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жизни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и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эмоционального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благополучия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-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развитие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физических</w:t>
      </w:r>
      <w:r w:rsidR="007F49DF"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способностей с учётом возможностей и состояния здоровья, навыков безопасного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поведения в</w:t>
      </w:r>
      <w:r w:rsidR="007F49DF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природной</w:t>
      </w:r>
      <w:r w:rsidR="007F49DF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и социальной</w:t>
      </w:r>
      <w:r w:rsidR="007F49DF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среде,</w:t>
      </w:r>
      <w:r w:rsidR="007F49DF"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чрезвычайных</w:t>
      </w:r>
      <w:r w:rsidR="007F49DF"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ситуациях.</w:t>
      </w:r>
    </w:p>
    <w:p w:rsidR="007F49DF" w:rsidRPr="00B7572C" w:rsidRDefault="00F10409" w:rsidP="008F73D8">
      <w:pPr>
        <w:widowControl w:val="0"/>
        <w:tabs>
          <w:tab w:val="left" w:pos="1474"/>
        </w:tabs>
        <w:autoSpaceDE w:val="0"/>
        <w:autoSpaceDN w:val="0"/>
        <w:spacing w:after="0" w:line="240" w:lineRule="auto"/>
        <w:ind w:left="71" w:right="13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                3.Т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рудового</w:t>
      </w:r>
      <w:r w:rsidR="007F49DF"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="007F49DF" w:rsidRPr="00B7572C">
        <w:rPr>
          <w:rFonts w:ascii="Times New Roman" w:hAnsi="Times New Roman" w:cs="Times New Roman"/>
          <w:sz w:val="24"/>
          <w:szCs w:val="24"/>
        </w:rPr>
        <w:t>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основанного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на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воспитании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уважения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к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труду,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нравственно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достойном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труде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российском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обществе,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достижение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выдающихся</w:t>
      </w:r>
      <w:r w:rsidR="007F49DF"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результатов</w:t>
      </w:r>
      <w:r w:rsidR="007F49DF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в</w:t>
      </w:r>
      <w:r w:rsidR="007F49DF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7F49DF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49DF" w:rsidRPr="00B757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F49DF" w:rsidRPr="00B7572C" w:rsidRDefault="007F49DF" w:rsidP="008F73D8">
      <w:pPr>
        <w:pStyle w:val="110"/>
        <w:spacing w:before="71" w:line="285" w:lineRule="auto"/>
        <w:ind w:left="393" w:right="1455"/>
        <w:jc w:val="left"/>
        <w:rPr>
          <w:sz w:val="24"/>
          <w:szCs w:val="24"/>
        </w:rPr>
      </w:pPr>
      <w:r w:rsidRPr="00B7572C">
        <w:rPr>
          <w:sz w:val="24"/>
          <w:szCs w:val="24"/>
        </w:rPr>
        <w:t>1.3 Целевые ориентиры результатов воспитания на уровне</w:t>
      </w:r>
      <w:r w:rsidRPr="00B7572C">
        <w:rPr>
          <w:spacing w:val="-67"/>
          <w:sz w:val="24"/>
          <w:szCs w:val="24"/>
        </w:rPr>
        <w:t xml:space="preserve"> </w:t>
      </w:r>
      <w:bookmarkStart w:id="2" w:name="начального_общего_образования"/>
      <w:bookmarkEnd w:id="2"/>
      <w:r w:rsidRPr="00B7572C">
        <w:rPr>
          <w:sz w:val="24"/>
          <w:szCs w:val="24"/>
        </w:rPr>
        <w:t>начального общего образования</w:t>
      </w:r>
    </w:p>
    <w:p w:rsidR="007F49DF" w:rsidRPr="00B7572C" w:rsidRDefault="00157268" w:rsidP="008F73D8">
      <w:pPr>
        <w:pStyle w:val="a7"/>
        <w:ind w:left="85" w:right="138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     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данном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разделе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представлены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целевые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ориентиры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результатов</w:t>
      </w:r>
      <w:r w:rsidR="007F49DF" w:rsidRPr="00B7572C">
        <w:rPr>
          <w:spacing w:val="7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 xml:space="preserve">направлена деятельность педагогического коллектива </w:t>
      </w:r>
      <w:r w:rsidR="009E5AED" w:rsidRPr="00B7572C">
        <w:rPr>
          <w:sz w:val="24"/>
          <w:szCs w:val="24"/>
        </w:rPr>
        <w:t xml:space="preserve"> </w:t>
      </w:r>
      <w:proofErr w:type="spellStart"/>
      <w:r w:rsidR="008F4529">
        <w:rPr>
          <w:sz w:val="24"/>
          <w:szCs w:val="24"/>
        </w:rPr>
        <w:t>Бегучевского</w:t>
      </w:r>
      <w:proofErr w:type="spellEnd"/>
      <w:r w:rsidR="008F4529">
        <w:rPr>
          <w:sz w:val="24"/>
          <w:szCs w:val="24"/>
        </w:rPr>
        <w:t xml:space="preserve"> филиала </w:t>
      </w:r>
      <w:r w:rsidR="009E5AED" w:rsidRPr="00B7572C">
        <w:rPr>
          <w:sz w:val="24"/>
          <w:szCs w:val="24"/>
        </w:rPr>
        <w:t>МБОУ ООШ с.</w:t>
      </w:r>
      <w:r w:rsidRPr="00B7572C">
        <w:rPr>
          <w:sz w:val="24"/>
          <w:szCs w:val="24"/>
        </w:rPr>
        <w:t xml:space="preserve"> </w:t>
      </w:r>
      <w:proofErr w:type="spellStart"/>
      <w:r w:rsidR="00E45439">
        <w:rPr>
          <w:sz w:val="24"/>
          <w:szCs w:val="24"/>
        </w:rPr>
        <w:t>Пестровка</w:t>
      </w:r>
      <w:proofErr w:type="spellEnd"/>
      <w:r w:rsidR="009E5AED" w:rsidRPr="00B7572C">
        <w:rPr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для выполнения требований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ФГОС</w:t>
      </w:r>
      <w:r w:rsidR="007F49DF" w:rsidRPr="00B7572C">
        <w:rPr>
          <w:spacing w:val="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НОО.</w:t>
      </w:r>
      <w:r w:rsidRPr="00B7572C">
        <w:rPr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="007F49DF" w:rsidRPr="00B7572C">
        <w:rPr>
          <w:spacing w:val="-67"/>
          <w:sz w:val="24"/>
          <w:szCs w:val="24"/>
        </w:rPr>
        <w:t xml:space="preserve"> </w:t>
      </w:r>
      <w:r w:rsidR="009570B9" w:rsidRPr="00B7572C">
        <w:rPr>
          <w:spacing w:val="-67"/>
          <w:sz w:val="24"/>
          <w:szCs w:val="24"/>
        </w:rPr>
        <w:t xml:space="preserve">        </w:t>
      </w:r>
      <w:r w:rsidR="007F49DF" w:rsidRPr="00B7572C">
        <w:rPr>
          <w:sz w:val="24"/>
          <w:szCs w:val="24"/>
        </w:rPr>
        <w:t>воспитания</w:t>
      </w:r>
      <w:r w:rsidR="007F49DF" w:rsidRPr="00B7572C">
        <w:rPr>
          <w:sz w:val="24"/>
          <w:szCs w:val="24"/>
        </w:rPr>
        <w:tab/>
        <w:t>о</w:t>
      </w:r>
      <w:r w:rsidR="009570B9" w:rsidRPr="00B7572C">
        <w:rPr>
          <w:sz w:val="24"/>
          <w:szCs w:val="24"/>
        </w:rPr>
        <w:t>бучающихся</w:t>
      </w:r>
      <w:r w:rsidR="009570B9" w:rsidRPr="00B7572C">
        <w:rPr>
          <w:sz w:val="24"/>
          <w:szCs w:val="24"/>
        </w:rPr>
        <w:tab/>
        <w:t>на</w:t>
      </w:r>
      <w:r w:rsidR="009570B9" w:rsidRPr="00B7572C">
        <w:rPr>
          <w:sz w:val="24"/>
          <w:szCs w:val="24"/>
        </w:rPr>
        <w:tab/>
        <w:t>основе</w:t>
      </w:r>
      <w:r w:rsidR="009570B9" w:rsidRPr="00B7572C">
        <w:rPr>
          <w:sz w:val="24"/>
          <w:szCs w:val="24"/>
        </w:rPr>
        <w:tab/>
        <w:t xml:space="preserve">российских </w:t>
      </w:r>
      <w:r w:rsidR="007F49DF" w:rsidRPr="00B7572C">
        <w:rPr>
          <w:sz w:val="24"/>
          <w:szCs w:val="24"/>
        </w:rPr>
        <w:t>базовых</w:t>
      </w:r>
      <w:r w:rsidR="007F49DF" w:rsidRPr="00B7572C">
        <w:rPr>
          <w:sz w:val="24"/>
          <w:szCs w:val="24"/>
        </w:rPr>
        <w:tab/>
      </w:r>
      <w:r w:rsidR="007F49DF" w:rsidRPr="00B7572C">
        <w:rPr>
          <w:spacing w:val="-1"/>
          <w:sz w:val="24"/>
          <w:szCs w:val="24"/>
        </w:rPr>
        <w:t>(гражданских,</w:t>
      </w:r>
      <w:r w:rsidRPr="00B7572C">
        <w:rPr>
          <w:spacing w:val="-67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конституциональных)</w:t>
      </w:r>
      <w:r w:rsidR="007F49DF" w:rsidRPr="00B7572C">
        <w:rPr>
          <w:sz w:val="24"/>
          <w:szCs w:val="24"/>
        </w:rPr>
        <w:tab/>
      </w:r>
      <w:r w:rsidR="007F49DF" w:rsidRPr="00B7572C">
        <w:rPr>
          <w:spacing w:val="-1"/>
          <w:sz w:val="24"/>
          <w:szCs w:val="24"/>
        </w:rPr>
        <w:t>ценностей,</w:t>
      </w:r>
      <w:r w:rsidR="007F49DF" w:rsidRPr="00B7572C">
        <w:rPr>
          <w:spacing w:val="-1"/>
          <w:sz w:val="24"/>
          <w:szCs w:val="24"/>
        </w:rPr>
        <w:tab/>
      </w:r>
      <w:r w:rsidR="007F49DF" w:rsidRPr="00B7572C">
        <w:rPr>
          <w:spacing w:val="-1"/>
          <w:sz w:val="24"/>
          <w:szCs w:val="24"/>
        </w:rPr>
        <w:tab/>
      </w:r>
      <w:r w:rsidR="007F49DF" w:rsidRPr="00B7572C">
        <w:rPr>
          <w:sz w:val="24"/>
          <w:szCs w:val="24"/>
        </w:rPr>
        <w:t>обеспечивают</w:t>
      </w:r>
      <w:r w:rsidR="007F49DF" w:rsidRPr="00B7572C">
        <w:rPr>
          <w:spacing w:val="-2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единство</w:t>
      </w:r>
      <w:r w:rsidR="007F49DF" w:rsidRPr="00B7572C">
        <w:rPr>
          <w:spacing w:val="4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воспитания,</w:t>
      </w:r>
      <w:r w:rsidR="007F49DF" w:rsidRPr="00B7572C">
        <w:rPr>
          <w:spacing w:val="1"/>
          <w:sz w:val="24"/>
          <w:szCs w:val="24"/>
        </w:rPr>
        <w:t xml:space="preserve"> </w:t>
      </w:r>
      <w:r w:rsidR="007F49DF" w:rsidRPr="00B7572C">
        <w:rPr>
          <w:sz w:val="24"/>
          <w:szCs w:val="24"/>
        </w:rPr>
        <w:t>воспитательного пространства.</w:t>
      </w:r>
    </w:p>
    <w:tbl>
      <w:tblPr>
        <w:tblStyle w:val="TableNormal"/>
        <w:tblW w:w="921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5"/>
      </w:tblGrid>
      <w:tr w:rsidR="007F49DF" w:rsidRPr="00B7572C" w:rsidTr="009570B9">
        <w:trPr>
          <w:trHeight w:val="322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301" w:lineRule="exact"/>
              <w:ind w:left="3198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t>Целевые</w:t>
            </w:r>
            <w:proofErr w:type="spellEnd"/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7F49DF" w:rsidRPr="00B7572C" w:rsidTr="009570B9">
        <w:trPr>
          <w:trHeight w:val="326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306" w:lineRule="exact"/>
              <w:ind w:left="2543" w:right="2537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B7572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7F49DF" w:rsidRPr="00B7572C" w:rsidTr="009570B9">
        <w:trPr>
          <w:trHeight w:val="5643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before="233" w:line="240" w:lineRule="auto"/>
              <w:ind w:left="110" w:right="109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 Родине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-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ее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территории,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расположении;</w:t>
            </w:r>
          </w:p>
          <w:p w:rsidR="007F49DF" w:rsidRPr="00B7572C" w:rsidRDefault="007F49DF" w:rsidP="008F73D8">
            <w:pPr>
              <w:pStyle w:val="TableParagraph"/>
              <w:spacing w:before="239" w:line="240" w:lineRule="auto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проявляющий уважение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 своему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другим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народам;</w:t>
            </w:r>
          </w:p>
          <w:p w:rsidR="007F49DF" w:rsidRPr="00B7572C" w:rsidRDefault="007F49DF" w:rsidP="008F73D8">
            <w:pPr>
              <w:pStyle w:val="TableParagraph"/>
              <w:spacing w:before="240" w:line="240" w:lineRule="auto"/>
              <w:ind w:left="110" w:right="99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свою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сопричастность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прошлому,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настоящему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будущему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родного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края,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своей Родины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-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Российского государства;</w:t>
            </w:r>
          </w:p>
          <w:p w:rsidR="009570B9" w:rsidRPr="00B7572C" w:rsidRDefault="007F49DF" w:rsidP="008F73D8">
            <w:pPr>
              <w:pStyle w:val="TableParagraph"/>
              <w:spacing w:before="239" w:line="240" w:lineRule="auto"/>
              <w:ind w:left="110" w:right="110" w:firstLine="542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значение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гражданских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символов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(государственная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символика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России,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570B9" w:rsidRPr="00B7572C" w:rsidRDefault="007F49DF" w:rsidP="008F73D8">
            <w:pPr>
              <w:pStyle w:val="TableParagraph"/>
              <w:spacing w:before="239" w:line="240" w:lineRule="auto"/>
              <w:ind w:left="110" w:right="110" w:firstLine="542"/>
              <w:rPr>
                <w:spacing w:val="3"/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своего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региона),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праздников,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мест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почитания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героев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защитников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Отечества,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7F49DF" w:rsidRPr="00B7572C" w:rsidRDefault="007F49DF" w:rsidP="008F73D8">
            <w:pPr>
              <w:pStyle w:val="TableParagraph"/>
              <w:spacing w:before="239" w:line="240" w:lineRule="auto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 ним</w:t>
            </w:r>
            <w:r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уважение;</w:t>
            </w:r>
          </w:p>
          <w:p w:rsidR="009570B9" w:rsidRPr="00B7572C" w:rsidRDefault="007F49DF" w:rsidP="008F73D8">
            <w:pPr>
              <w:pStyle w:val="TableParagraph"/>
              <w:spacing w:before="240" w:line="240" w:lineRule="auto"/>
              <w:ind w:left="110" w:right="115" w:firstLine="542"/>
              <w:rPr>
                <w:spacing w:val="-1"/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7F49DF" w:rsidRPr="00B7572C" w:rsidRDefault="007F49DF" w:rsidP="008F73D8">
            <w:pPr>
              <w:pStyle w:val="TableParagraph"/>
              <w:spacing w:before="240" w:line="240" w:lineRule="auto"/>
              <w:ind w:left="110" w:right="115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обществе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>,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гражданских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правах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обязанностях;</w:t>
            </w:r>
          </w:p>
          <w:p w:rsidR="007F49DF" w:rsidRPr="00B7572C" w:rsidRDefault="007F49DF" w:rsidP="008F73D8">
            <w:pPr>
              <w:pStyle w:val="TableParagraph"/>
              <w:spacing w:before="230" w:line="240" w:lineRule="auto"/>
              <w:ind w:left="110" w:right="111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доступной по возрасту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социально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значимой деятельности.</w:t>
            </w:r>
          </w:p>
        </w:tc>
      </w:tr>
      <w:tr w:rsidR="007F49DF" w:rsidRPr="00B7572C" w:rsidTr="009570B9">
        <w:trPr>
          <w:trHeight w:val="322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240" w:lineRule="auto"/>
              <w:ind w:left="2540" w:right="2537"/>
              <w:rPr>
                <w:b/>
                <w:sz w:val="24"/>
                <w:szCs w:val="24"/>
                <w:lang w:val="ru-RU"/>
              </w:rPr>
            </w:pPr>
            <w:r w:rsidRPr="00B7572C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B7572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157268" w:rsidRPr="00B7572C" w:rsidRDefault="00157268" w:rsidP="008F73D8">
            <w:pPr>
              <w:pStyle w:val="TableParagraph"/>
              <w:spacing w:before="232" w:line="240" w:lineRule="auto"/>
              <w:ind w:left="110" w:right="107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lang w:val="ru-RU"/>
              </w:rPr>
              <w:tab/>
            </w:r>
            <w:proofErr w:type="gramStart"/>
            <w:r w:rsidRPr="00B7572C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духовно-нравственную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семьи,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народа,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семейные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ценности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учетом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национальной,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религиозной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принадлежности;</w:t>
            </w:r>
          </w:p>
          <w:p w:rsidR="00157268" w:rsidRPr="00B7572C" w:rsidRDefault="00157268" w:rsidP="008F73D8">
            <w:pPr>
              <w:pStyle w:val="TableParagraph"/>
              <w:spacing w:before="240" w:line="240" w:lineRule="auto"/>
              <w:ind w:left="110" w:righ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каждой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человеческой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признающий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индивидуальность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достоинство</w:t>
            </w:r>
            <w:r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каждого человека;</w:t>
            </w:r>
          </w:p>
          <w:p w:rsidR="00157268" w:rsidRPr="00B7572C" w:rsidRDefault="00157268" w:rsidP="008F73D8">
            <w:pPr>
              <w:pStyle w:val="TableParagraph"/>
              <w:spacing w:before="239" w:line="240" w:lineRule="auto"/>
              <w:ind w:left="110" w:right="109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доброжелательный,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сопереживание,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готовность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оказывать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помощь,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lastRenderedPageBreak/>
              <w:t>выражающий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неприятие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поведения,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причиняющего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физический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моральный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вред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другим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людям,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72C">
              <w:rPr>
                <w:sz w:val="24"/>
                <w:szCs w:val="24"/>
                <w:lang w:val="ru-RU"/>
              </w:rPr>
              <w:t>старших</w:t>
            </w:r>
            <w:proofErr w:type="gramStart"/>
            <w:r w:rsidRPr="00B7572C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>меющий</w:t>
            </w:r>
            <w:proofErr w:type="spell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оценивать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поступки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позиции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соответствия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нравственным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нормам,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осознающий ответственность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</w:t>
            </w:r>
            <w:r w:rsidRPr="00B7572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свои поступки. Владеющий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представлениями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многообразии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языкового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культурного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народов,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157268" w:rsidRPr="00B7572C" w:rsidRDefault="00157268" w:rsidP="008F73D8">
            <w:pPr>
              <w:tabs>
                <w:tab w:val="left" w:pos="1395"/>
              </w:tabs>
              <w:rPr>
                <w:rFonts w:ascii="Times New Roman" w:hAnsi="Times New Roman" w:cs="Times New Roman"/>
                <w:lang w:val="ru-RU"/>
              </w:rPr>
            </w:pP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Сознающий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нравственную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эстетическую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B757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B7572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языка,</w:t>
            </w:r>
            <w:r w:rsidRPr="00B7572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</w:t>
            </w:r>
            <w:r w:rsidRPr="00B7572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чтению.</w:t>
            </w:r>
          </w:p>
        </w:tc>
      </w:tr>
      <w:tr w:rsidR="007F49DF" w:rsidRPr="00B7572C" w:rsidTr="009570B9">
        <w:trPr>
          <w:trHeight w:val="322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240" w:lineRule="auto"/>
              <w:ind w:left="2535" w:right="2537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B7572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7F49DF" w:rsidRPr="00B7572C" w:rsidTr="009570B9">
        <w:trPr>
          <w:trHeight w:val="2075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ab/>
              <w:t>воспринимать</w:t>
            </w:r>
            <w:r w:rsidRPr="00B7572C">
              <w:rPr>
                <w:sz w:val="24"/>
                <w:szCs w:val="24"/>
                <w:lang w:val="ru-RU"/>
              </w:rPr>
              <w:tab/>
              <w:t>и</w:t>
            </w:r>
            <w:r w:rsidRPr="00B7572C">
              <w:rPr>
                <w:sz w:val="24"/>
                <w:szCs w:val="24"/>
                <w:lang w:val="ru-RU"/>
              </w:rPr>
              <w:tab/>
              <w:t>чувствовать</w:t>
            </w:r>
            <w:r w:rsidRPr="00B7572C">
              <w:rPr>
                <w:sz w:val="24"/>
                <w:szCs w:val="24"/>
                <w:lang w:val="ru-RU"/>
              </w:rPr>
              <w:tab/>
              <w:t>прекрасное</w:t>
            </w:r>
            <w:r w:rsidRPr="00B7572C">
              <w:rPr>
                <w:sz w:val="24"/>
                <w:szCs w:val="24"/>
                <w:lang w:val="ru-RU"/>
              </w:rPr>
              <w:tab/>
              <w:t>в</w:t>
            </w:r>
            <w:r w:rsidRPr="00B7572C">
              <w:rPr>
                <w:sz w:val="24"/>
                <w:szCs w:val="24"/>
                <w:lang w:val="ru-RU"/>
              </w:rPr>
              <w:tab/>
              <w:t>быту,</w:t>
            </w: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spacing w:val="-1"/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искусстве,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творчестве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людей;</w:t>
            </w:r>
          </w:p>
          <w:p w:rsidR="007F49DF" w:rsidRPr="00B7572C" w:rsidRDefault="007F49DF" w:rsidP="008F73D8">
            <w:pPr>
              <w:pStyle w:val="TableParagraph"/>
              <w:spacing w:before="240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</w:t>
            </w:r>
            <w:r w:rsidRPr="00B7572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отечественной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мировой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художественной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культуре;</w:t>
            </w:r>
          </w:p>
          <w:p w:rsidR="007F49DF" w:rsidRPr="00B7572C" w:rsidRDefault="007F49DF" w:rsidP="008F73D8">
            <w:pPr>
              <w:pStyle w:val="TableParagraph"/>
              <w:spacing w:before="239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стремление</w:t>
            </w:r>
            <w:r w:rsidRPr="00B7572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самовыражению</w:t>
            </w:r>
            <w:r w:rsidRPr="00B7572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разных</w:t>
            </w:r>
            <w:r w:rsidRPr="00B7572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видах</w:t>
            </w:r>
            <w:r w:rsidRPr="00B7572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художественной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деятельности,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7F49DF" w:rsidRPr="00B7572C" w:rsidTr="009570B9">
        <w:trPr>
          <w:trHeight w:val="322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240" w:lineRule="auto"/>
              <w:ind w:left="2535" w:right="2537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7F49DF" w:rsidRPr="00B7572C" w:rsidTr="009570B9">
        <w:trPr>
          <w:trHeight w:val="3345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before="224" w:line="240" w:lineRule="auto"/>
              <w:ind w:left="110" w:right="109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бережно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относящийся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физическому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здоровью,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соблюдающий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основные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правила здорового и безопасного для себя и других людей образа жизни, в том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числе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 информационной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среде;</w:t>
            </w:r>
            <w:proofErr w:type="gramEnd"/>
          </w:p>
          <w:p w:rsidR="007F49DF" w:rsidRPr="00B7572C" w:rsidRDefault="007F49DF" w:rsidP="008F73D8">
            <w:pPr>
              <w:pStyle w:val="TableParagraph"/>
              <w:spacing w:before="239" w:line="240" w:lineRule="auto"/>
              <w:ind w:left="110" w:right="113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основными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навыками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личной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общественной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гигиены,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безопасного поведения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быту,</w:t>
            </w:r>
            <w:r w:rsidRPr="00B757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обществе;</w:t>
            </w:r>
          </w:p>
          <w:p w:rsidR="007F49DF" w:rsidRPr="00B7572C" w:rsidRDefault="007F49DF" w:rsidP="008F73D8">
            <w:pPr>
              <w:pStyle w:val="TableParagraph"/>
              <w:spacing w:before="240" w:line="240" w:lineRule="auto"/>
              <w:ind w:left="110" w:right="113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на физическое развитие с учетом возможностей здоровья,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занятия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физкультурой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спортом;</w:t>
            </w:r>
          </w:p>
          <w:p w:rsidR="007F49DF" w:rsidRPr="00B7572C" w:rsidRDefault="007F49DF" w:rsidP="008F73D8">
            <w:pPr>
              <w:pStyle w:val="TableParagraph"/>
              <w:spacing w:before="234" w:line="240" w:lineRule="auto"/>
              <w:ind w:left="110" w:right="112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ей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психофизические и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поведенческие особенности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 учетом возраста.</w:t>
            </w:r>
          </w:p>
        </w:tc>
      </w:tr>
      <w:tr w:rsidR="007F49DF" w:rsidRPr="00B7572C" w:rsidTr="009570B9">
        <w:trPr>
          <w:trHeight w:val="326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240" w:lineRule="auto"/>
              <w:ind w:left="2536" w:right="2537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t>Трудовое</w:t>
            </w:r>
            <w:proofErr w:type="spellEnd"/>
            <w:r w:rsidRPr="00B7572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7F49DF" w:rsidRPr="00B7572C" w:rsidTr="009570B9">
        <w:trPr>
          <w:trHeight w:val="2489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before="225" w:line="240" w:lineRule="auto"/>
              <w:ind w:left="65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человека,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семьи,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общества;</w:t>
            </w:r>
          </w:p>
          <w:p w:rsidR="007F49DF" w:rsidRPr="00B7572C" w:rsidRDefault="007F49DF" w:rsidP="008F73D8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40" w:lineRule="auto"/>
              <w:ind w:left="110" w:right="108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ab/>
              <w:t>уважение</w:t>
            </w:r>
            <w:r w:rsidRPr="00B7572C">
              <w:rPr>
                <w:sz w:val="24"/>
                <w:szCs w:val="24"/>
                <w:lang w:val="ru-RU"/>
              </w:rPr>
              <w:tab/>
              <w:t>к</w:t>
            </w:r>
            <w:r w:rsidRPr="00B7572C">
              <w:rPr>
                <w:sz w:val="24"/>
                <w:szCs w:val="24"/>
                <w:lang w:val="ru-RU"/>
              </w:rPr>
              <w:tab/>
              <w:t>труду,</w:t>
            </w:r>
            <w:r w:rsidRPr="00B7572C">
              <w:rPr>
                <w:sz w:val="24"/>
                <w:szCs w:val="24"/>
                <w:lang w:val="ru-RU"/>
              </w:rPr>
              <w:tab/>
              <w:t>людям</w:t>
            </w:r>
            <w:r w:rsidRPr="00B7572C">
              <w:rPr>
                <w:sz w:val="24"/>
                <w:szCs w:val="24"/>
                <w:lang w:val="ru-RU"/>
              </w:rPr>
              <w:tab/>
              <w:t>труда,</w:t>
            </w:r>
            <w:r w:rsidRPr="00B7572C">
              <w:rPr>
                <w:sz w:val="24"/>
                <w:szCs w:val="24"/>
                <w:lang w:val="ru-RU"/>
              </w:rPr>
              <w:tab/>
              <w:t>бережное</w:t>
            </w:r>
            <w:r w:rsidRPr="00B7572C">
              <w:rPr>
                <w:sz w:val="24"/>
                <w:szCs w:val="24"/>
                <w:lang w:val="ru-RU"/>
              </w:rPr>
              <w:tab/>
              <w:t>отношение</w:t>
            </w: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spacing w:val="-4"/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результатам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ответственное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потребление;</w:t>
            </w:r>
          </w:p>
          <w:p w:rsidR="007F49DF" w:rsidRPr="00B7572C" w:rsidRDefault="007F49DF" w:rsidP="008F73D8">
            <w:pPr>
              <w:pStyle w:val="TableParagraph"/>
              <w:spacing w:before="240" w:line="240" w:lineRule="auto"/>
              <w:ind w:left="65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разным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профессиям;</w:t>
            </w:r>
          </w:p>
          <w:p w:rsidR="007F49DF" w:rsidRPr="00B7572C" w:rsidRDefault="007F49DF" w:rsidP="008F73D8">
            <w:pPr>
              <w:pStyle w:val="TableParagraph"/>
              <w:spacing w:before="234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участвующий</w:t>
            </w:r>
            <w:r w:rsidRPr="00B7572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различных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видах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доступного</w:t>
            </w:r>
            <w:r w:rsidRPr="00B7572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</w:t>
            </w:r>
            <w:r w:rsidRPr="00B7572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возрасту</w:t>
            </w:r>
            <w:r w:rsidRPr="00B757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труда,</w:t>
            </w:r>
            <w:r w:rsidRPr="00B7572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трудовой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7F49DF" w:rsidRPr="00B7572C" w:rsidTr="009570B9">
        <w:trPr>
          <w:trHeight w:val="322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line="240" w:lineRule="auto"/>
              <w:ind w:left="2535" w:right="2537"/>
              <w:rPr>
                <w:b/>
                <w:sz w:val="24"/>
                <w:szCs w:val="24"/>
              </w:rPr>
            </w:pPr>
            <w:proofErr w:type="spellStart"/>
            <w:r w:rsidRPr="00B7572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B7572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7572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7F49DF" w:rsidRPr="00B7572C" w:rsidTr="009570B9">
        <w:trPr>
          <w:trHeight w:val="1453"/>
        </w:trPr>
        <w:tc>
          <w:tcPr>
            <w:tcW w:w="9215" w:type="dxa"/>
          </w:tcPr>
          <w:p w:rsidR="007F49DF" w:rsidRPr="00B7572C" w:rsidRDefault="007F49DF" w:rsidP="008F73D8">
            <w:pPr>
              <w:pStyle w:val="TableParagraph"/>
              <w:spacing w:before="225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ценность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зависимость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жизни</w:t>
            </w:r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</w:t>
            </w:r>
            <w:r w:rsidRPr="00B7572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</w:t>
            </w:r>
            <w:r w:rsidRPr="00B7572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влияние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людей на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природу,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окружающую среду;</w:t>
            </w:r>
          </w:p>
          <w:p w:rsidR="00157268" w:rsidRPr="00B7572C" w:rsidRDefault="007F49DF" w:rsidP="008F73D8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>проявляющий</w:t>
            </w:r>
            <w:r w:rsidRPr="00B757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любовь</w:t>
            </w:r>
            <w:r w:rsidRPr="00B7572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бережное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отношение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природе,</w:t>
            </w:r>
            <w:r w:rsidRPr="00B7572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неприятие</w:t>
            </w:r>
            <w:r w:rsidRPr="00B757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действий,</w:t>
            </w:r>
            <w:r w:rsidR="00157268" w:rsidRPr="00B7572C">
              <w:rPr>
                <w:sz w:val="24"/>
                <w:szCs w:val="24"/>
                <w:lang w:val="ru-RU"/>
              </w:rPr>
              <w:t xml:space="preserve"> приносящих</w:t>
            </w:r>
            <w:r w:rsidR="00157268" w:rsidRPr="00B757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вред</w:t>
            </w:r>
            <w:r w:rsidR="00157268"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природе,</w:t>
            </w:r>
            <w:r w:rsidR="00157268" w:rsidRPr="00B757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особенно</w:t>
            </w:r>
            <w:r w:rsidR="00157268" w:rsidRPr="00B757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живым</w:t>
            </w:r>
            <w:r w:rsidR="00157268" w:rsidRPr="00B757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существам; выражающий</w:t>
            </w:r>
            <w:r w:rsidR="00157268"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готовность</w:t>
            </w:r>
            <w:r w:rsidR="00157268" w:rsidRPr="00B7572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в</w:t>
            </w:r>
            <w:r w:rsidR="00157268" w:rsidRPr="00B7572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своей</w:t>
            </w:r>
            <w:r w:rsidR="00157268"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деятельности</w:t>
            </w:r>
            <w:r w:rsidR="00157268" w:rsidRPr="00B757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придерживаться</w:t>
            </w:r>
            <w:r w:rsidR="00157268" w:rsidRPr="00B7572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157268" w:rsidRPr="00B7572C">
              <w:rPr>
                <w:sz w:val="24"/>
                <w:szCs w:val="24"/>
                <w:lang w:val="ru-RU"/>
              </w:rPr>
              <w:t>экологических</w:t>
            </w:r>
            <w:r w:rsidR="00157268" w:rsidRPr="00B7572C">
              <w:rPr>
                <w:spacing w:val="-67"/>
                <w:sz w:val="24"/>
                <w:szCs w:val="24"/>
                <w:lang w:val="ru-RU"/>
              </w:rPr>
              <w:t xml:space="preserve">         </w:t>
            </w:r>
            <w:r w:rsidR="00157268" w:rsidRPr="00B7572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157268" w:rsidRPr="00B7572C" w:rsidTr="009570B9">
        <w:trPr>
          <w:trHeight w:val="842"/>
        </w:trPr>
        <w:tc>
          <w:tcPr>
            <w:tcW w:w="9215" w:type="dxa"/>
          </w:tcPr>
          <w:p w:rsidR="00157268" w:rsidRPr="00B7572C" w:rsidRDefault="00157268" w:rsidP="008F73D8">
            <w:pPr>
              <w:pStyle w:val="TableParagraph"/>
              <w:tabs>
                <w:tab w:val="left" w:pos="3360"/>
              </w:tabs>
              <w:spacing w:before="225" w:line="240" w:lineRule="auto"/>
              <w:ind w:left="110" w:firstLine="542"/>
              <w:rPr>
                <w:b/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ab/>
            </w:r>
            <w:r w:rsidRPr="00B7572C">
              <w:rPr>
                <w:b/>
                <w:sz w:val="24"/>
                <w:szCs w:val="24"/>
                <w:lang w:val="ru-RU"/>
              </w:rPr>
              <w:t>Ценности</w:t>
            </w:r>
            <w:r w:rsidRPr="00B7572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научного</w:t>
            </w:r>
            <w:r w:rsidRPr="00B757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157268" w:rsidRPr="00B7572C" w:rsidRDefault="00157268" w:rsidP="008F73D8">
            <w:pPr>
              <w:pStyle w:val="TableParagraph"/>
              <w:spacing w:before="225" w:line="240" w:lineRule="auto"/>
              <w:ind w:left="110" w:right="106" w:firstLine="542"/>
              <w:rPr>
                <w:sz w:val="24"/>
                <w:szCs w:val="24"/>
                <w:lang w:val="ru-RU"/>
              </w:rPr>
            </w:pPr>
            <w:r w:rsidRPr="00B7572C">
              <w:rPr>
                <w:sz w:val="24"/>
                <w:szCs w:val="24"/>
                <w:lang w:val="ru-RU"/>
              </w:rPr>
              <w:tab/>
              <w:t>выражающий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познавательные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активность,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любознательность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lastRenderedPageBreak/>
              <w:t>самостоятельность</w:t>
            </w:r>
            <w:r w:rsidRPr="00B757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познании,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интерес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уважение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к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научным</w:t>
            </w:r>
            <w:r w:rsidRPr="00B757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знаниям,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науке;</w:t>
            </w:r>
          </w:p>
          <w:p w:rsidR="00157268" w:rsidRPr="00B7572C" w:rsidRDefault="00157268" w:rsidP="008F73D8">
            <w:pPr>
              <w:pStyle w:val="TableParagraph"/>
              <w:spacing w:before="239" w:line="240" w:lineRule="auto"/>
              <w:ind w:left="110" w:right="10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объектах,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многообразии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объектов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явлений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связи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живой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неживой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природы,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науке,</w:t>
            </w:r>
            <w:r w:rsidRPr="00B7572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научном</w:t>
            </w:r>
            <w:r w:rsidRPr="00B757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знании;</w:t>
            </w:r>
          </w:p>
          <w:p w:rsidR="00157268" w:rsidRPr="00B7572C" w:rsidRDefault="00157268" w:rsidP="008F73D8">
            <w:pPr>
              <w:pStyle w:val="TableParagraph"/>
              <w:tabs>
                <w:tab w:val="left" w:pos="2760"/>
              </w:tabs>
              <w:spacing w:before="225" w:line="240" w:lineRule="auto"/>
              <w:ind w:left="110" w:firstLine="542"/>
              <w:rPr>
                <w:sz w:val="24"/>
                <w:szCs w:val="24"/>
                <w:lang w:val="ru-RU"/>
              </w:rPr>
            </w:pPr>
            <w:proofErr w:type="gramStart"/>
            <w:r w:rsidRPr="00B7572C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B7572C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</w:t>
            </w:r>
            <w:r w:rsidRPr="00B7572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опыта</w:t>
            </w:r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в</w:t>
            </w:r>
            <w:r w:rsidRPr="00B757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72C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B757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и гуманитарной областях</w:t>
            </w:r>
            <w:r w:rsidRPr="00B757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572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157268" w:rsidRPr="00B7572C" w:rsidRDefault="00157268" w:rsidP="008F73D8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0800B3" w:rsidRPr="00B7572C" w:rsidRDefault="000800B3" w:rsidP="008F73D8">
      <w:pPr>
        <w:spacing w:line="317" w:lineRule="exact"/>
        <w:rPr>
          <w:rFonts w:ascii="Times New Roman" w:hAnsi="Times New Roman" w:cs="Times New Roman"/>
          <w:b/>
          <w:sz w:val="28"/>
          <w:szCs w:val="28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8"/>
          <w:szCs w:val="28"/>
        </w:rPr>
        <w:t>Раздел 2. Содержательный</w:t>
      </w:r>
    </w:p>
    <w:p w:rsidR="00342115" w:rsidRPr="00B7572C" w:rsidRDefault="00342115" w:rsidP="008F73D8">
      <w:pPr>
        <w:widowControl w:val="0"/>
        <w:tabs>
          <w:tab w:val="left" w:pos="1690"/>
        </w:tabs>
        <w:autoSpaceDE w:val="0"/>
        <w:autoSpaceDN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2.1.Уклад</w:t>
      </w:r>
      <w:r w:rsidRPr="00B7572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D63A76" w:rsidRPr="00D63A76" w:rsidRDefault="008F4529" w:rsidP="00D63A76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Бегучевский</w:t>
      </w:r>
      <w:proofErr w:type="spellEnd"/>
      <w:r>
        <w:rPr>
          <w:rFonts w:ascii="Times New Roman" w:hAnsi="Times New Roman" w:cs="Times New Roman"/>
        </w:rPr>
        <w:t xml:space="preserve"> филиал </w:t>
      </w:r>
      <w:r w:rsidR="00D63A76" w:rsidRPr="00D63A76">
        <w:rPr>
          <w:rFonts w:ascii="Times New Roman" w:hAnsi="Times New Roman" w:cs="Times New Roman"/>
        </w:rPr>
        <w:t xml:space="preserve">МБОУ ООШ с. </w:t>
      </w:r>
      <w:proofErr w:type="spellStart"/>
      <w:r w:rsidR="00D63A76" w:rsidRPr="00D63A76">
        <w:rPr>
          <w:rFonts w:ascii="Times New Roman" w:hAnsi="Times New Roman" w:cs="Times New Roman"/>
        </w:rPr>
        <w:t>Пестровка</w:t>
      </w:r>
      <w:proofErr w:type="spellEnd"/>
      <w:r w:rsidR="00D63A76" w:rsidRPr="00D63A76">
        <w:rPr>
          <w:rFonts w:ascii="Times New Roman" w:hAnsi="Times New Roman" w:cs="Times New Roman"/>
        </w:rPr>
        <w:t xml:space="preserve"> расположена в центре с</w:t>
      </w:r>
      <w:proofErr w:type="gramStart"/>
      <w:r w:rsidR="00D63A76" w:rsidRPr="00D63A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егуч</w:t>
      </w:r>
      <w:r w:rsidR="00D63A76" w:rsidRPr="00D63A76">
        <w:rPr>
          <w:rFonts w:ascii="Times New Roman" w:hAnsi="Times New Roman" w:cs="Times New Roman"/>
        </w:rPr>
        <w:t>.</w:t>
      </w:r>
    </w:p>
    <w:p w:rsidR="00D63A76" w:rsidRPr="00D63A76" w:rsidRDefault="00D63A76" w:rsidP="00D63A76">
      <w:pPr>
        <w:pStyle w:val="a3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 xml:space="preserve">Юридический адрес: 442461 Пензенская область </w:t>
      </w:r>
      <w:proofErr w:type="spellStart"/>
      <w:r w:rsidRPr="00D63A76">
        <w:rPr>
          <w:rFonts w:ascii="Times New Roman" w:hAnsi="Times New Roman" w:cs="Times New Roman"/>
        </w:rPr>
        <w:t>Камешкирский</w:t>
      </w:r>
      <w:proofErr w:type="spellEnd"/>
      <w:r w:rsidRPr="00D63A76">
        <w:rPr>
          <w:rFonts w:ascii="Times New Roman" w:hAnsi="Times New Roman" w:cs="Times New Roman"/>
        </w:rPr>
        <w:t xml:space="preserve"> район </w:t>
      </w:r>
      <w:proofErr w:type="spellStart"/>
      <w:r w:rsidRPr="00D63A76">
        <w:rPr>
          <w:rFonts w:ascii="Times New Roman" w:hAnsi="Times New Roman" w:cs="Times New Roman"/>
        </w:rPr>
        <w:t>с</w:t>
      </w:r>
      <w:proofErr w:type="gramStart"/>
      <w:r w:rsidRPr="00D63A76">
        <w:rPr>
          <w:rFonts w:ascii="Times New Roman" w:hAnsi="Times New Roman" w:cs="Times New Roman"/>
        </w:rPr>
        <w:t>.П</w:t>
      </w:r>
      <w:proofErr w:type="gramEnd"/>
      <w:r w:rsidRPr="00D63A76">
        <w:rPr>
          <w:rFonts w:ascii="Times New Roman" w:hAnsi="Times New Roman" w:cs="Times New Roman"/>
        </w:rPr>
        <w:t>естровка</w:t>
      </w:r>
      <w:proofErr w:type="spellEnd"/>
      <w:r w:rsidRPr="00D63A76">
        <w:rPr>
          <w:rFonts w:ascii="Times New Roman" w:hAnsi="Times New Roman" w:cs="Times New Roman"/>
        </w:rPr>
        <w:t>, ул. Центральная 43а</w:t>
      </w:r>
    </w:p>
    <w:p w:rsidR="00D63A76" w:rsidRPr="00D63A76" w:rsidRDefault="00D63A76" w:rsidP="00D63A76">
      <w:pPr>
        <w:pStyle w:val="a3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Фактический адрес: 44246</w:t>
      </w:r>
      <w:r w:rsidR="008F4529">
        <w:rPr>
          <w:rFonts w:ascii="Times New Roman" w:hAnsi="Times New Roman" w:cs="Times New Roman"/>
        </w:rPr>
        <w:t>3</w:t>
      </w:r>
      <w:r w:rsidRPr="00D63A76">
        <w:rPr>
          <w:rFonts w:ascii="Times New Roman" w:hAnsi="Times New Roman" w:cs="Times New Roman"/>
        </w:rPr>
        <w:t xml:space="preserve"> Пензенская область </w:t>
      </w:r>
      <w:proofErr w:type="spellStart"/>
      <w:r w:rsidRPr="00D63A76">
        <w:rPr>
          <w:rFonts w:ascii="Times New Roman" w:hAnsi="Times New Roman" w:cs="Times New Roman"/>
        </w:rPr>
        <w:t>Камешкирский</w:t>
      </w:r>
      <w:proofErr w:type="spellEnd"/>
      <w:r w:rsidRPr="00D63A76">
        <w:rPr>
          <w:rFonts w:ascii="Times New Roman" w:hAnsi="Times New Roman" w:cs="Times New Roman"/>
        </w:rPr>
        <w:t xml:space="preserve"> район с</w:t>
      </w:r>
      <w:proofErr w:type="gramStart"/>
      <w:r w:rsidRPr="00D63A76">
        <w:rPr>
          <w:rFonts w:ascii="Times New Roman" w:hAnsi="Times New Roman" w:cs="Times New Roman"/>
        </w:rPr>
        <w:t>.</w:t>
      </w:r>
      <w:r w:rsidR="008F4529">
        <w:rPr>
          <w:rFonts w:ascii="Times New Roman" w:hAnsi="Times New Roman" w:cs="Times New Roman"/>
        </w:rPr>
        <w:t>Б</w:t>
      </w:r>
      <w:proofErr w:type="gramEnd"/>
      <w:r w:rsidR="008F4529">
        <w:rPr>
          <w:rFonts w:ascii="Times New Roman" w:hAnsi="Times New Roman" w:cs="Times New Roman"/>
        </w:rPr>
        <w:t>егуч</w:t>
      </w:r>
      <w:r w:rsidRPr="00D63A76">
        <w:rPr>
          <w:rFonts w:ascii="Times New Roman" w:hAnsi="Times New Roman" w:cs="Times New Roman"/>
        </w:rPr>
        <w:t>, ул. Центральная 4</w:t>
      </w:r>
      <w:r w:rsidR="008F4529">
        <w:rPr>
          <w:rFonts w:ascii="Times New Roman" w:hAnsi="Times New Roman" w:cs="Times New Roman"/>
        </w:rPr>
        <w:t>4</w:t>
      </w:r>
      <w:r w:rsidRPr="00D63A76">
        <w:rPr>
          <w:rFonts w:ascii="Times New Roman" w:hAnsi="Times New Roman" w:cs="Times New Roman"/>
        </w:rPr>
        <w:t xml:space="preserve"> т. 2-8</w:t>
      </w:r>
      <w:r w:rsidR="008F4529">
        <w:rPr>
          <w:rFonts w:ascii="Times New Roman" w:hAnsi="Times New Roman" w:cs="Times New Roman"/>
        </w:rPr>
        <w:t>1-41</w:t>
      </w:r>
      <w:r w:rsidRPr="00D63A76">
        <w:rPr>
          <w:rFonts w:ascii="Times New Roman" w:hAnsi="Times New Roman" w:cs="Times New Roman"/>
        </w:rPr>
        <w:t>;</w:t>
      </w:r>
    </w:p>
    <w:p w:rsidR="00CA1389" w:rsidRDefault="00D63A76" w:rsidP="00D63A76">
      <w:pPr>
        <w:pStyle w:val="a3"/>
        <w:jc w:val="both"/>
        <w:rPr>
          <w:rFonts w:ascii="Times New Roman" w:hAnsi="Times New Roman" w:cs="Times New Roman"/>
        </w:rPr>
      </w:pPr>
      <w:r w:rsidRPr="008F4529">
        <w:rPr>
          <w:rFonts w:ascii="Times New Roman" w:hAnsi="Times New Roman" w:cs="Times New Roman"/>
          <w:lang w:val="en-US"/>
        </w:rPr>
        <w:t>e</w:t>
      </w:r>
      <w:r w:rsidRPr="008F4529">
        <w:rPr>
          <w:rFonts w:ascii="Times New Roman" w:hAnsi="Times New Roman" w:cs="Times New Roman"/>
        </w:rPr>
        <w:t xml:space="preserve"> – </w:t>
      </w:r>
      <w:r w:rsidRPr="008F4529">
        <w:rPr>
          <w:rFonts w:ascii="Times New Roman" w:hAnsi="Times New Roman" w:cs="Times New Roman"/>
          <w:lang w:val="en-US"/>
        </w:rPr>
        <w:t>mail</w:t>
      </w:r>
      <w:r w:rsidRPr="008F4529">
        <w:rPr>
          <w:rFonts w:ascii="Times New Roman" w:hAnsi="Times New Roman" w:cs="Times New Roman"/>
        </w:rPr>
        <w:t>:</w:t>
      </w:r>
      <w:proofErr w:type="spellStart"/>
      <w:r w:rsidR="008F4529">
        <w:rPr>
          <w:rFonts w:ascii="Times New Roman" w:hAnsi="Times New Roman" w:cs="Times New Roman"/>
          <w:lang w:val="en-US"/>
        </w:rPr>
        <w:t>oosbeguch</w:t>
      </w:r>
      <w:proofErr w:type="spellEnd"/>
      <w:r w:rsidRPr="008F4529">
        <w:rPr>
          <w:rFonts w:ascii="Times New Roman" w:hAnsi="Times New Roman" w:cs="Times New Roman"/>
        </w:rPr>
        <w:t>@</w:t>
      </w:r>
      <w:proofErr w:type="spellStart"/>
      <w:r w:rsidRPr="008F4529">
        <w:rPr>
          <w:rFonts w:ascii="Times New Roman" w:hAnsi="Times New Roman" w:cs="Times New Roman"/>
          <w:lang w:val="en-US"/>
        </w:rPr>
        <w:t>yandex</w:t>
      </w:r>
      <w:proofErr w:type="spellEnd"/>
      <w:r w:rsidRPr="008F4529">
        <w:rPr>
          <w:rFonts w:ascii="Times New Roman" w:hAnsi="Times New Roman" w:cs="Times New Roman"/>
        </w:rPr>
        <w:t>.</w:t>
      </w:r>
      <w:proofErr w:type="spellStart"/>
      <w:r w:rsidRPr="008F4529">
        <w:rPr>
          <w:rFonts w:ascii="Times New Roman" w:hAnsi="Times New Roman" w:cs="Times New Roman"/>
          <w:lang w:val="en-US"/>
        </w:rPr>
        <w:t>ru</w:t>
      </w:r>
      <w:proofErr w:type="spellEnd"/>
      <w:r w:rsidRPr="008F4529">
        <w:rPr>
          <w:rFonts w:ascii="Times New Roman" w:hAnsi="Times New Roman" w:cs="Times New Roman"/>
        </w:rPr>
        <w:t xml:space="preserve">, </w:t>
      </w:r>
      <w:r w:rsidRPr="00D63A76">
        <w:rPr>
          <w:rFonts w:ascii="Times New Roman" w:hAnsi="Times New Roman" w:cs="Times New Roman"/>
        </w:rPr>
        <w:t>сайт</w:t>
      </w:r>
      <w:r w:rsidRPr="008F4529">
        <w:rPr>
          <w:rFonts w:ascii="Times New Roman" w:hAnsi="Times New Roman" w:cs="Times New Roman"/>
        </w:rPr>
        <w:t xml:space="preserve"> –</w:t>
      </w:r>
      <w:r w:rsidR="00CA1389" w:rsidRPr="00CA1389">
        <w:t xml:space="preserve"> </w:t>
      </w:r>
      <w:r w:rsidR="00CA1389" w:rsidRPr="00CA1389">
        <w:rPr>
          <w:rFonts w:ascii="Times New Roman" w:hAnsi="Times New Roman" w:cs="Times New Roman"/>
        </w:rPr>
        <w:t xml:space="preserve">https://beguch.ucoz.ru/ </w:t>
      </w:r>
    </w:p>
    <w:p w:rsidR="00D63A76" w:rsidRPr="00D63A76" w:rsidRDefault="00D63A76" w:rsidP="00D63A76">
      <w:pPr>
        <w:pStyle w:val="a3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 xml:space="preserve">Учредителем  является отдел образования </w:t>
      </w:r>
      <w:proofErr w:type="spellStart"/>
      <w:r w:rsidRPr="00D63A76">
        <w:rPr>
          <w:rFonts w:ascii="Times New Roman" w:hAnsi="Times New Roman" w:cs="Times New Roman"/>
        </w:rPr>
        <w:t>Камешкирского</w:t>
      </w:r>
      <w:proofErr w:type="spellEnd"/>
      <w:r w:rsidRPr="00D63A76">
        <w:rPr>
          <w:rFonts w:ascii="Times New Roman" w:hAnsi="Times New Roman" w:cs="Times New Roman"/>
        </w:rPr>
        <w:t xml:space="preserve"> района Пензенской области.</w:t>
      </w:r>
    </w:p>
    <w:p w:rsidR="00D63A76" w:rsidRPr="00D63A76" w:rsidRDefault="00D63A76" w:rsidP="00D63A76">
      <w:pPr>
        <w:pStyle w:val="a3"/>
        <w:jc w:val="both"/>
        <w:rPr>
          <w:rFonts w:ascii="Times New Roman" w:hAnsi="Times New Roman" w:cs="Times New Roman"/>
        </w:rPr>
      </w:pPr>
      <w:r w:rsidRPr="00D63A76">
        <w:rPr>
          <w:rFonts w:ascii="Times New Roman" w:hAnsi="Times New Roman" w:cs="Times New Roman"/>
        </w:rPr>
        <w:t>Директор школы Сорокина Лариса Анатольевна, 04.03.1966 г.р., закончившая ПГПИ им. В.Г. Белинского в 1994 г., учитель русского языка и литературы, имеющая первую квалификационную кат</w:t>
      </w:r>
      <w:r w:rsidR="008F4529">
        <w:rPr>
          <w:rFonts w:ascii="Times New Roman" w:hAnsi="Times New Roman" w:cs="Times New Roman"/>
        </w:rPr>
        <w:t>егорию, заведующий  филиалом Кочнева Людмила Сергеевна, 02.02.1956 г.р., учитель русского языка и литературы, категория высшая.</w:t>
      </w:r>
    </w:p>
    <w:p w:rsidR="00FF5742" w:rsidRDefault="00FF5742" w:rsidP="008F4529">
      <w:pPr>
        <w:pStyle w:val="a7"/>
        <w:ind w:left="0"/>
        <w:jc w:val="left"/>
        <w:rPr>
          <w:sz w:val="24"/>
        </w:rPr>
      </w:pPr>
      <w:proofErr w:type="spellStart"/>
      <w:r>
        <w:rPr>
          <w:sz w:val="24"/>
        </w:rPr>
        <w:t>Бегучевский</w:t>
      </w:r>
      <w:proofErr w:type="spellEnd"/>
      <w:r>
        <w:rPr>
          <w:sz w:val="24"/>
        </w:rPr>
        <w:t xml:space="preserve"> филиал </w:t>
      </w:r>
      <w:r w:rsidRPr="001325A4">
        <w:rPr>
          <w:sz w:val="24"/>
        </w:rPr>
        <w:t xml:space="preserve">МБОУ ООШ </w:t>
      </w:r>
      <w:proofErr w:type="spellStart"/>
      <w:r w:rsidRPr="001325A4">
        <w:rPr>
          <w:sz w:val="24"/>
        </w:rPr>
        <w:t>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>естровка</w:t>
      </w:r>
      <w:proofErr w:type="spellEnd"/>
      <w:r w:rsidRPr="001325A4">
        <w:rPr>
          <w:sz w:val="24"/>
        </w:rPr>
        <w:t xml:space="preserve"> 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 xml:space="preserve">является </w:t>
      </w:r>
      <w:r>
        <w:rPr>
          <w:sz w:val="24"/>
        </w:rPr>
        <w:t xml:space="preserve">филиалом Муниципального бюджетного общеобразовательного учреждения </w:t>
      </w:r>
      <w:r w:rsidRPr="001325A4">
        <w:rPr>
          <w:sz w:val="24"/>
        </w:rPr>
        <w:t xml:space="preserve">основной </w:t>
      </w:r>
      <w:r>
        <w:rPr>
          <w:sz w:val="24"/>
        </w:rPr>
        <w:t xml:space="preserve">общеобразовательной школы </w:t>
      </w:r>
      <w:proofErr w:type="spellStart"/>
      <w:r>
        <w:rPr>
          <w:sz w:val="24"/>
        </w:rPr>
        <w:t>с.Пестровка</w:t>
      </w:r>
      <w:proofErr w:type="spellEnd"/>
      <w:r>
        <w:rPr>
          <w:sz w:val="24"/>
        </w:rPr>
        <w:t>. Ч</w:t>
      </w:r>
      <w:r w:rsidRPr="001325A4">
        <w:rPr>
          <w:sz w:val="24"/>
        </w:rPr>
        <w:t>исленность обучающихся на 1 сентября 202</w:t>
      </w:r>
      <w:r>
        <w:rPr>
          <w:sz w:val="24"/>
        </w:rPr>
        <w:t>4 года составляет 5</w:t>
      </w:r>
      <w:r w:rsidRPr="001325A4">
        <w:rPr>
          <w:sz w:val="24"/>
        </w:rPr>
        <w:t xml:space="preserve"> человек, численность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педагогического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коллектива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–</w:t>
      </w:r>
      <w:r w:rsidRPr="001325A4">
        <w:rPr>
          <w:spacing w:val="-7"/>
          <w:sz w:val="24"/>
        </w:rPr>
        <w:t xml:space="preserve"> </w:t>
      </w:r>
      <w:r>
        <w:rPr>
          <w:spacing w:val="-7"/>
          <w:sz w:val="24"/>
        </w:rPr>
        <w:t>5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человек.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Обучение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ведётся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с</w:t>
      </w:r>
      <w:r w:rsidRPr="001325A4">
        <w:rPr>
          <w:spacing w:val="-6"/>
          <w:sz w:val="24"/>
        </w:rPr>
        <w:t xml:space="preserve"> </w:t>
      </w:r>
      <w:r>
        <w:rPr>
          <w:spacing w:val="-6"/>
          <w:sz w:val="24"/>
        </w:rPr>
        <w:t>1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9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класс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двум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 xml:space="preserve">уровням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образования: начальное общее образование, основное общее образование. </w:t>
      </w:r>
    </w:p>
    <w:p w:rsidR="00FF5742" w:rsidRPr="001325A4" w:rsidRDefault="00FF5742" w:rsidP="00FF5742">
      <w:pPr>
        <w:pStyle w:val="a7"/>
        <w:ind w:right="228" w:firstLine="600"/>
        <w:jc w:val="left"/>
        <w:rPr>
          <w:sz w:val="24"/>
        </w:rPr>
      </w:pPr>
      <w:proofErr w:type="spellStart"/>
      <w:r>
        <w:rPr>
          <w:sz w:val="24"/>
        </w:rPr>
        <w:t>Бегучевский</w:t>
      </w:r>
      <w:proofErr w:type="spellEnd"/>
      <w:r>
        <w:rPr>
          <w:sz w:val="24"/>
        </w:rPr>
        <w:t xml:space="preserve"> филиал </w:t>
      </w:r>
      <w:r w:rsidRPr="001325A4">
        <w:rPr>
          <w:sz w:val="24"/>
        </w:rPr>
        <w:t xml:space="preserve">МБОУ ООШ </w:t>
      </w:r>
      <w:proofErr w:type="spellStart"/>
      <w:r w:rsidRPr="001325A4">
        <w:rPr>
          <w:sz w:val="24"/>
        </w:rPr>
        <w:t>с</w:t>
      </w:r>
      <w:proofErr w:type="gramStart"/>
      <w:r w:rsidRPr="001325A4">
        <w:rPr>
          <w:sz w:val="24"/>
        </w:rPr>
        <w:t>.П</w:t>
      </w:r>
      <w:proofErr w:type="gramEnd"/>
      <w:r w:rsidRPr="001325A4">
        <w:rPr>
          <w:sz w:val="24"/>
        </w:rPr>
        <w:t>естровка</w:t>
      </w:r>
      <w:proofErr w:type="spellEnd"/>
      <w:r>
        <w:rPr>
          <w:sz w:val="24"/>
        </w:rPr>
        <w:t>(далее – школа)</w:t>
      </w:r>
      <w:r w:rsidRPr="001325A4">
        <w:rPr>
          <w:spacing w:val="-8"/>
          <w:sz w:val="24"/>
        </w:rPr>
        <w:t xml:space="preserve"> 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-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это</w:t>
      </w:r>
      <w:r w:rsidRPr="001325A4">
        <w:rPr>
          <w:spacing w:val="46"/>
          <w:sz w:val="24"/>
        </w:rPr>
        <w:t xml:space="preserve"> </w:t>
      </w:r>
      <w:r w:rsidRPr="001325A4">
        <w:rPr>
          <w:sz w:val="24"/>
        </w:rPr>
        <w:t>сельская,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>малокомплектная</w:t>
      </w:r>
      <w:r w:rsidRPr="001325A4">
        <w:rPr>
          <w:spacing w:val="49"/>
          <w:sz w:val="24"/>
        </w:rPr>
        <w:t xml:space="preserve"> </w:t>
      </w:r>
      <w:r w:rsidRPr="001325A4">
        <w:rPr>
          <w:sz w:val="24"/>
        </w:rPr>
        <w:t>школа,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удаленная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от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культурных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центров,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спортивных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школ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искусств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т.п.</w:t>
      </w:r>
      <w:r w:rsidRPr="001325A4">
        <w:rPr>
          <w:spacing w:val="41"/>
          <w:sz w:val="24"/>
        </w:rPr>
        <w:t xml:space="preserve"> </w:t>
      </w:r>
      <w:r w:rsidRPr="001325A4">
        <w:rPr>
          <w:sz w:val="24"/>
        </w:rPr>
        <w:t>Данные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факторы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 xml:space="preserve">не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могут не вносить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 в воспитательный процесс. Но следствием этого являются и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положительные стороны.</w:t>
      </w:r>
    </w:p>
    <w:p w:rsidR="00FF5742" w:rsidRDefault="00FF5742" w:rsidP="00FF5742">
      <w:pPr>
        <w:pStyle w:val="a7"/>
        <w:ind w:right="606" w:firstLine="616"/>
        <w:jc w:val="left"/>
        <w:rPr>
          <w:sz w:val="24"/>
        </w:rPr>
      </w:pPr>
      <w:proofErr w:type="spellStart"/>
      <w:r w:rsidRPr="001325A4">
        <w:rPr>
          <w:sz w:val="24"/>
        </w:rPr>
        <w:t>Социокультурная</w:t>
      </w:r>
      <w:proofErr w:type="spellEnd"/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среда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села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более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консервативна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традиционна,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чем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городе,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сохраняется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t>бережное отношение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 Родине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природе.</w:t>
      </w:r>
    </w:p>
    <w:p w:rsidR="00FF5742" w:rsidRPr="001325A4" w:rsidRDefault="00FF5742" w:rsidP="00FF5742">
      <w:pPr>
        <w:pStyle w:val="a7"/>
        <w:ind w:right="228" w:firstLine="676"/>
        <w:jc w:val="left"/>
        <w:rPr>
          <w:sz w:val="24"/>
        </w:rPr>
      </w:pPr>
      <w:r w:rsidRPr="001325A4">
        <w:rPr>
          <w:sz w:val="24"/>
        </w:rPr>
        <w:t>Круг общения детей здесь не столь обширен, но само общение отличается детальным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знанием окружающих людей. В таких условиях у детей значительно раньше формируется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семейным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традициям,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почитание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старших,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уважение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к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людям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труда,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взаимопомощь.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 xml:space="preserve"> Практически все педагоги школы </w:t>
      </w:r>
      <w:r>
        <w:rPr>
          <w:sz w:val="24"/>
        </w:rPr>
        <w:t xml:space="preserve">имеют большой опыт работы. </w:t>
      </w:r>
      <w:r w:rsidRPr="001325A4">
        <w:rPr>
          <w:sz w:val="24"/>
        </w:rPr>
        <w:t xml:space="preserve"> Знают</w:t>
      </w:r>
      <w:r>
        <w:rPr>
          <w:sz w:val="24"/>
        </w:rPr>
        <w:t xml:space="preserve"> личностные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особенности, бытовые условия жизни школьников, что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способствует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установлению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доброжелательных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доверительных отношений</w:t>
      </w:r>
      <w:r>
        <w:rPr>
          <w:sz w:val="24"/>
        </w:rPr>
        <w:t xml:space="preserve"> между педагогами, школьниками и их родителями.</w:t>
      </w:r>
    </w:p>
    <w:p w:rsidR="00FF5742" w:rsidRPr="001325A4" w:rsidRDefault="00FF5742" w:rsidP="00FF5742">
      <w:pPr>
        <w:pStyle w:val="a7"/>
        <w:ind w:right="228" w:firstLine="736"/>
        <w:jc w:val="left"/>
        <w:rPr>
          <w:sz w:val="24"/>
        </w:rPr>
      </w:pPr>
      <w:r w:rsidRPr="001325A4">
        <w:rPr>
          <w:sz w:val="24"/>
        </w:rPr>
        <w:t>В небольшом коллективе интенсивнее идет процесс установления межличностных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контактов,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существует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реальная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возможность</w:t>
      </w:r>
      <w:r w:rsidRPr="001325A4">
        <w:rPr>
          <w:spacing w:val="-8"/>
          <w:sz w:val="24"/>
        </w:rPr>
        <w:t xml:space="preserve"> </w:t>
      </w:r>
      <w:r w:rsidRPr="001325A4">
        <w:rPr>
          <w:sz w:val="24"/>
        </w:rPr>
        <w:t>проявить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себя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общем</w:t>
      </w:r>
      <w:r w:rsidRPr="001325A4">
        <w:rPr>
          <w:spacing w:val="-9"/>
          <w:sz w:val="24"/>
        </w:rPr>
        <w:t xml:space="preserve"> </w:t>
      </w:r>
      <w:r w:rsidRPr="001325A4">
        <w:rPr>
          <w:sz w:val="24"/>
        </w:rPr>
        <w:t>деле.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У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нас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все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виду,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что 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1325A4">
        <w:rPr>
          <w:spacing w:val="1"/>
          <w:sz w:val="24"/>
        </w:rPr>
        <w:t xml:space="preserve"> </w:t>
      </w:r>
      <w:r w:rsidRPr="001325A4">
        <w:rPr>
          <w:sz w:val="24"/>
        </w:rPr>
        <w:t>учащимися разного возраста.</w:t>
      </w:r>
    </w:p>
    <w:p w:rsidR="00FF5742" w:rsidRPr="001325A4" w:rsidRDefault="00FF5742" w:rsidP="00FF5742">
      <w:pPr>
        <w:pStyle w:val="a7"/>
        <w:ind w:right="228"/>
        <w:jc w:val="left"/>
        <w:rPr>
          <w:sz w:val="24"/>
        </w:rPr>
      </w:pPr>
      <w:r w:rsidRPr="001325A4">
        <w:rPr>
          <w:sz w:val="24"/>
        </w:rPr>
        <w:t xml:space="preserve">         Таким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образом,</w:t>
      </w:r>
      <w:r w:rsidRPr="001325A4">
        <w:rPr>
          <w:spacing w:val="54"/>
          <w:sz w:val="24"/>
        </w:rPr>
        <w:t xml:space="preserve"> </w:t>
      </w:r>
      <w:r w:rsidRPr="001325A4">
        <w:rPr>
          <w:sz w:val="24"/>
        </w:rPr>
        <w:t>создавая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условия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для</w:t>
      </w:r>
      <w:r w:rsidRPr="001325A4">
        <w:rPr>
          <w:spacing w:val="55"/>
          <w:sz w:val="24"/>
        </w:rPr>
        <w:t xml:space="preserve"> </w:t>
      </w:r>
      <w:r w:rsidRPr="001325A4">
        <w:rPr>
          <w:sz w:val="24"/>
        </w:rPr>
        <w:t>ребенка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по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выбору</w:t>
      </w:r>
      <w:r w:rsidRPr="001325A4">
        <w:rPr>
          <w:spacing w:val="-11"/>
          <w:sz w:val="24"/>
        </w:rPr>
        <w:t xml:space="preserve"> </w:t>
      </w:r>
      <w:r w:rsidRPr="001325A4">
        <w:rPr>
          <w:sz w:val="24"/>
        </w:rPr>
        <w:t>форм,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способов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 xml:space="preserve">самореализации 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основе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освоения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общечеловеческих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ценностей,</w:t>
      </w:r>
      <w:r w:rsidRPr="001325A4">
        <w:rPr>
          <w:spacing w:val="58"/>
          <w:sz w:val="24"/>
        </w:rPr>
        <w:t xml:space="preserve"> </w:t>
      </w:r>
      <w:r w:rsidRPr="001325A4">
        <w:rPr>
          <w:sz w:val="24"/>
        </w:rPr>
        <w:t>учитываем</w:t>
      </w:r>
      <w:r w:rsidRPr="001325A4">
        <w:rPr>
          <w:spacing w:val="3"/>
          <w:sz w:val="24"/>
        </w:rPr>
        <w:t xml:space="preserve"> </w:t>
      </w:r>
      <w:r w:rsidRPr="001325A4">
        <w:rPr>
          <w:sz w:val="24"/>
        </w:rPr>
        <w:t>особенности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сельской</w:t>
      </w:r>
      <w:r w:rsidRPr="001325A4">
        <w:rPr>
          <w:spacing w:val="-3"/>
          <w:sz w:val="24"/>
        </w:rPr>
        <w:t xml:space="preserve"> </w:t>
      </w:r>
      <w:r w:rsidRPr="001325A4">
        <w:rPr>
          <w:sz w:val="24"/>
        </w:rPr>
        <w:t>школы.</w:t>
      </w:r>
    </w:p>
    <w:p w:rsidR="00FF5742" w:rsidRPr="001325A4" w:rsidRDefault="008F4529" w:rsidP="00FF5742">
      <w:pPr>
        <w:pStyle w:val="a7"/>
        <w:jc w:val="left"/>
        <w:rPr>
          <w:sz w:val="24"/>
        </w:rPr>
      </w:pPr>
      <w:r>
        <w:rPr>
          <w:sz w:val="24"/>
        </w:rPr>
        <w:t xml:space="preserve">      </w:t>
      </w:r>
      <w:r w:rsidR="00FF5742" w:rsidRPr="001325A4">
        <w:rPr>
          <w:sz w:val="24"/>
        </w:rPr>
        <w:t>В</w:t>
      </w:r>
      <w:r w:rsidR="00FF5742" w:rsidRPr="001325A4">
        <w:rPr>
          <w:spacing w:val="-12"/>
          <w:sz w:val="24"/>
        </w:rPr>
        <w:t xml:space="preserve"> </w:t>
      </w:r>
      <w:r w:rsidR="00FF5742" w:rsidRPr="001325A4">
        <w:rPr>
          <w:sz w:val="24"/>
        </w:rPr>
        <w:t>процессе</w:t>
      </w:r>
      <w:r w:rsidR="00FF5742" w:rsidRPr="001325A4">
        <w:rPr>
          <w:spacing w:val="-10"/>
          <w:sz w:val="24"/>
        </w:rPr>
        <w:t xml:space="preserve"> </w:t>
      </w:r>
      <w:r w:rsidR="00FF5742" w:rsidRPr="001325A4">
        <w:rPr>
          <w:sz w:val="24"/>
        </w:rPr>
        <w:t>воспитывающей</w:t>
      </w:r>
      <w:r w:rsidR="00FF5742" w:rsidRPr="001325A4">
        <w:rPr>
          <w:spacing w:val="-7"/>
          <w:sz w:val="24"/>
        </w:rPr>
        <w:t xml:space="preserve"> </w:t>
      </w:r>
      <w:r w:rsidR="00FF5742" w:rsidRPr="001325A4">
        <w:rPr>
          <w:sz w:val="24"/>
        </w:rPr>
        <w:t>деятельности</w:t>
      </w:r>
      <w:r w:rsidR="00FF5742" w:rsidRPr="001325A4">
        <w:rPr>
          <w:spacing w:val="-6"/>
          <w:sz w:val="24"/>
        </w:rPr>
        <w:t xml:space="preserve"> </w:t>
      </w:r>
      <w:r w:rsidR="00FF5742" w:rsidRPr="001325A4">
        <w:rPr>
          <w:sz w:val="24"/>
        </w:rPr>
        <w:t>сотрудничаем</w:t>
      </w:r>
      <w:r w:rsidR="00FF5742" w:rsidRPr="001325A4">
        <w:rPr>
          <w:spacing w:val="-7"/>
          <w:sz w:val="24"/>
        </w:rPr>
        <w:t xml:space="preserve"> </w:t>
      </w:r>
      <w:r w:rsidR="00FF5742" w:rsidRPr="001325A4">
        <w:rPr>
          <w:sz w:val="24"/>
        </w:rPr>
        <w:t xml:space="preserve">с администрацией </w:t>
      </w:r>
      <w:proofErr w:type="spellStart"/>
      <w:r w:rsidR="00FF5742" w:rsidRPr="001325A4">
        <w:rPr>
          <w:sz w:val="24"/>
        </w:rPr>
        <w:t>Пестровского</w:t>
      </w:r>
      <w:proofErr w:type="spellEnd"/>
      <w:r w:rsidR="00FF5742" w:rsidRPr="001325A4">
        <w:rPr>
          <w:sz w:val="24"/>
        </w:rPr>
        <w:t xml:space="preserve"> поселения,</w:t>
      </w:r>
      <w:r w:rsidR="00FF5742">
        <w:rPr>
          <w:sz w:val="24"/>
        </w:rPr>
        <w:t xml:space="preserve"> ФАП села Бегуч, </w:t>
      </w:r>
      <w:r w:rsidR="00FF5742" w:rsidRPr="001325A4">
        <w:rPr>
          <w:sz w:val="24"/>
        </w:rPr>
        <w:t xml:space="preserve"> ПДН ОВД</w:t>
      </w:r>
      <w:r w:rsidR="00FF5742" w:rsidRPr="001325A4">
        <w:rPr>
          <w:spacing w:val="1"/>
          <w:sz w:val="24"/>
        </w:rPr>
        <w:t xml:space="preserve"> </w:t>
      </w:r>
      <w:proofErr w:type="spellStart"/>
      <w:r w:rsidR="00FF5742" w:rsidRPr="001325A4">
        <w:rPr>
          <w:sz w:val="24"/>
        </w:rPr>
        <w:t>Камешкирского</w:t>
      </w:r>
      <w:proofErr w:type="spellEnd"/>
      <w:r w:rsidR="00FF5742" w:rsidRPr="001325A4">
        <w:rPr>
          <w:sz w:val="24"/>
        </w:rPr>
        <w:t xml:space="preserve"> </w:t>
      </w:r>
      <w:r w:rsidR="00FF5742" w:rsidRPr="001325A4">
        <w:rPr>
          <w:spacing w:val="-4"/>
          <w:sz w:val="24"/>
        </w:rPr>
        <w:t xml:space="preserve"> </w:t>
      </w:r>
      <w:r w:rsidR="00FF5742" w:rsidRPr="001325A4">
        <w:rPr>
          <w:sz w:val="24"/>
        </w:rPr>
        <w:t>района.</w:t>
      </w:r>
      <w:r w:rsidR="00FF5742" w:rsidRPr="001325A4">
        <w:rPr>
          <w:spacing w:val="51"/>
          <w:sz w:val="24"/>
        </w:rPr>
        <w:t xml:space="preserve"> </w:t>
      </w:r>
      <w:r w:rsidR="00FF5742" w:rsidRPr="001325A4">
        <w:rPr>
          <w:sz w:val="24"/>
        </w:rPr>
        <w:t>Принимаем</w:t>
      </w:r>
      <w:r w:rsidR="00FF5742" w:rsidRPr="001325A4">
        <w:rPr>
          <w:spacing w:val="-4"/>
          <w:sz w:val="24"/>
        </w:rPr>
        <w:t xml:space="preserve"> </w:t>
      </w:r>
      <w:r w:rsidR="00FF5742" w:rsidRPr="001325A4">
        <w:rPr>
          <w:sz w:val="24"/>
        </w:rPr>
        <w:t>участие</w:t>
      </w:r>
      <w:r w:rsidR="00FF5742" w:rsidRPr="001325A4">
        <w:rPr>
          <w:spacing w:val="-3"/>
          <w:sz w:val="24"/>
        </w:rPr>
        <w:t xml:space="preserve"> </w:t>
      </w:r>
      <w:r w:rsidR="00FF5742" w:rsidRPr="001325A4">
        <w:rPr>
          <w:sz w:val="24"/>
        </w:rPr>
        <w:t>в</w:t>
      </w:r>
      <w:r w:rsidR="00FF5742" w:rsidRPr="001325A4">
        <w:rPr>
          <w:spacing w:val="-7"/>
          <w:sz w:val="24"/>
        </w:rPr>
        <w:t xml:space="preserve"> </w:t>
      </w:r>
      <w:r w:rsidR="00FF5742" w:rsidRPr="001325A4">
        <w:rPr>
          <w:sz w:val="24"/>
        </w:rPr>
        <w:t>проектах,</w:t>
      </w:r>
      <w:r w:rsidR="00FF5742" w:rsidRPr="001325A4">
        <w:rPr>
          <w:spacing w:val="-4"/>
          <w:sz w:val="24"/>
        </w:rPr>
        <w:t xml:space="preserve"> </w:t>
      </w:r>
      <w:r w:rsidR="00FF5742" w:rsidRPr="001325A4">
        <w:rPr>
          <w:sz w:val="24"/>
        </w:rPr>
        <w:t>конкурсах</w:t>
      </w:r>
      <w:r w:rsidR="00FF5742" w:rsidRPr="001325A4">
        <w:rPr>
          <w:spacing w:val="-5"/>
          <w:sz w:val="24"/>
        </w:rPr>
        <w:t xml:space="preserve"> </w:t>
      </w:r>
      <w:r w:rsidR="00FF5742" w:rsidRPr="001325A4">
        <w:rPr>
          <w:sz w:val="24"/>
        </w:rPr>
        <w:t>и</w:t>
      </w:r>
      <w:r w:rsidR="00FF5742" w:rsidRPr="001325A4">
        <w:rPr>
          <w:spacing w:val="-5"/>
          <w:sz w:val="24"/>
        </w:rPr>
        <w:t xml:space="preserve"> </w:t>
      </w:r>
      <w:r w:rsidR="00FF5742" w:rsidRPr="001325A4">
        <w:rPr>
          <w:sz w:val="24"/>
        </w:rPr>
        <w:t>мероприятиях</w:t>
      </w:r>
      <w:r w:rsidR="00FF5742" w:rsidRPr="001325A4">
        <w:rPr>
          <w:spacing w:val="-4"/>
          <w:sz w:val="24"/>
        </w:rPr>
        <w:t xml:space="preserve"> </w:t>
      </w:r>
      <w:r w:rsidR="00FF5742" w:rsidRPr="001325A4">
        <w:rPr>
          <w:sz w:val="24"/>
        </w:rPr>
        <w:t xml:space="preserve">муниципального и </w:t>
      </w:r>
      <w:proofErr w:type="spellStart"/>
      <w:r w:rsidR="00FF5742" w:rsidRPr="001325A4">
        <w:rPr>
          <w:sz w:val="24"/>
        </w:rPr>
        <w:t>региоального</w:t>
      </w:r>
      <w:proofErr w:type="spellEnd"/>
      <w:r w:rsidR="00FF5742" w:rsidRPr="001325A4">
        <w:rPr>
          <w:sz w:val="24"/>
        </w:rPr>
        <w:t xml:space="preserve"> уровня.</w:t>
      </w:r>
    </w:p>
    <w:p w:rsidR="00FF5742" w:rsidRPr="001325A4" w:rsidRDefault="00FF5742" w:rsidP="00FF5742">
      <w:pPr>
        <w:pStyle w:val="a7"/>
        <w:ind w:right="228" w:firstLine="540"/>
        <w:jc w:val="left"/>
        <w:rPr>
          <w:sz w:val="24"/>
        </w:rPr>
      </w:pPr>
      <w:r w:rsidRPr="001325A4">
        <w:rPr>
          <w:sz w:val="24"/>
        </w:rPr>
        <w:lastRenderedPageBreak/>
        <w:t>В</w:t>
      </w:r>
      <w:r w:rsidRPr="001325A4">
        <w:rPr>
          <w:spacing w:val="-15"/>
          <w:sz w:val="24"/>
        </w:rPr>
        <w:t xml:space="preserve"> </w:t>
      </w:r>
      <w:r w:rsidRPr="001325A4">
        <w:rPr>
          <w:sz w:val="24"/>
        </w:rPr>
        <w:t>школе</w:t>
      </w:r>
      <w:r w:rsidRPr="001325A4">
        <w:rPr>
          <w:spacing w:val="-10"/>
          <w:sz w:val="24"/>
        </w:rPr>
        <w:t xml:space="preserve"> </w:t>
      </w:r>
      <w:r w:rsidRPr="001325A4">
        <w:rPr>
          <w:sz w:val="24"/>
        </w:rPr>
        <w:t>функционируют</w:t>
      </w:r>
      <w:r w:rsidRPr="001325A4">
        <w:rPr>
          <w:spacing w:val="-12"/>
          <w:sz w:val="24"/>
        </w:rPr>
        <w:t xml:space="preserve"> </w:t>
      </w:r>
      <w:r w:rsidRPr="001325A4">
        <w:rPr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</w:t>
      </w:r>
      <w:r w:rsidRPr="001325A4">
        <w:rPr>
          <w:sz w:val="24"/>
        </w:rPr>
        <w:t>,</w:t>
      </w:r>
      <w:r>
        <w:rPr>
          <w:sz w:val="24"/>
        </w:rPr>
        <w:t xml:space="preserve"> «Орлята России»,</w:t>
      </w:r>
      <w:r w:rsidRPr="001325A4">
        <w:rPr>
          <w:sz w:val="24"/>
        </w:rPr>
        <w:t xml:space="preserve">  отряд ЮИД, движение волонтеров.</w:t>
      </w:r>
      <w:r w:rsidRPr="001325A4">
        <w:rPr>
          <w:spacing w:val="-1"/>
          <w:sz w:val="24"/>
        </w:rPr>
        <w:t xml:space="preserve"> </w:t>
      </w:r>
      <w:r w:rsidRPr="001325A4">
        <w:rPr>
          <w:sz w:val="24"/>
        </w:rPr>
        <w:t>Работает</w:t>
      </w:r>
      <w:r w:rsidRPr="001325A4">
        <w:rPr>
          <w:spacing w:val="-2"/>
          <w:sz w:val="24"/>
        </w:rPr>
        <w:t xml:space="preserve"> </w:t>
      </w:r>
      <w:r w:rsidRPr="001325A4">
        <w:rPr>
          <w:sz w:val="24"/>
        </w:rPr>
        <w:t>школьная краеведческая музейная комната.</w:t>
      </w:r>
    </w:p>
    <w:p w:rsidR="00FF5742" w:rsidRPr="001325A4" w:rsidRDefault="00FF5742" w:rsidP="008F4529">
      <w:pPr>
        <w:pStyle w:val="a7"/>
        <w:jc w:val="left"/>
        <w:rPr>
          <w:sz w:val="24"/>
        </w:rPr>
      </w:pPr>
      <w:r w:rsidRPr="001325A4">
        <w:rPr>
          <w:sz w:val="24"/>
        </w:rPr>
        <w:t>Процесс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воспитания</w:t>
      </w:r>
      <w:r w:rsidRPr="001325A4">
        <w:rPr>
          <w:spacing w:val="51"/>
          <w:sz w:val="24"/>
        </w:rPr>
        <w:t xml:space="preserve"> </w:t>
      </w:r>
      <w:r w:rsidRPr="001325A4">
        <w:rPr>
          <w:sz w:val="24"/>
        </w:rPr>
        <w:t>основывается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на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следующих</w:t>
      </w:r>
      <w:r w:rsidRPr="001325A4">
        <w:rPr>
          <w:spacing w:val="-6"/>
          <w:sz w:val="24"/>
        </w:rPr>
        <w:t xml:space="preserve"> </w:t>
      </w:r>
      <w:r w:rsidRPr="001325A4">
        <w:rPr>
          <w:sz w:val="24"/>
        </w:rPr>
        <w:t>принципах</w:t>
      </w:r>
      <w:r w:rsidRPr="001325A4">
        <w:rPr>
          <w:spacing w:val="-5"/>
          <w:sz w:val="24"/>
        </w:rPr>
        <w:t xml:space="preserve"> </w:t>
      </w:r>
      <w:r w:rsidRPr="001325A4">
        <w:rPr>
          <w:sz w:val="24"/>
        </w:rPr>
        <w:t>взаимодействия</w:t>
      </w:r>
      <w:r w:rsidRPr="001325A4">
        <w:rPr>
          <w:spacing w:val="-4"/>
          <w:sz w:val="24"/>
        </w:rPr>
        <w:t xml:space="preserve"> </w:t>
      </w:r>
      <w:r w:rsidRPr="001325A4">
        <w:rPr>
          <w:sz w:val="24"/>
        </w:rPr>
        <w:t>педагогов</w:t>
      </w:r>
      <w:r w:rsidRPr="001325A4">
        <w:rPr>
          <w:spacing w:val="-7"/>
          <w:sz w:val="24"/>
        </w:rPr>
        <w:t xml:space="preserve"> </w:t>
      </w:r>
      <w:r w:rsidRPr="001325A4">
        <w:rPr>
          <w:sz w:val="24"/>
        </w:rPr>
        <w:t>и</w:t>
      </w:r>
      <w:r w:rsidRPr="001325A4">
        <w:rPr>
          <w:spacing w:val="-57"/>
          <w:sz w:val="24"/>
        </w:rPr>
        <w:t xml:space="preserve"> </w:t>
      </w:r>
      <w:r w:rsidRPr="001325A4">
        <w:rPr>
          <w:sz w:val="24"/>
        </w:rPr>
        <w:t>школьников:</w:t>
      </w:r>
    </w:p>
    <w:p w:rsidR="00FF5742" w:rsidRPr="00FF5742" w:rsidRDefault="00FF5742" w:rsidP="00FF5742">
      <w:pPr>
        <w:pStyle w:val="a4"/>
        <w:widowControl w:val="0"/>
        <w:tabs>
          <w:tab w:val="left" w:pos="929"/>
        </w:tabs>
        <w:autoSpaceDE w:val="0"/>
        <w:autoSpaceDN w:val="0"/>
        <w:ind w:left="0" w:right="37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-соблюдение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законности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прав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семьи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ребенка,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соблюдения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информации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ребенке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семье,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приоритета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безопасности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нахождении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школе;</w:t>
      </w:r>
    </w:p>
    <w:p w:rsidR="00FF5742" w:rsidRPr="00FF5742" w:rsidRDefault="00FF5742" w:rsidP="00FF5742">
      <w:pPr>
        <w:pStyle w:val="a4"/>
        <w:widowControl w:val="0"/>
        <w:tabs>
          <w:tab w:val="left" w:pos="86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-ориентир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создание</w:t>
      </w:r>
      <w:r w:rsidRPr="00FF574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психологически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комфортной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среды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для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каждого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взрослого;</w:t>
      </w:r>
    </w:p>
    <w:p w:rsidR="00FF5742" w:rsidRPr="00FF5742" w:rsidRDefault="00FF5742" w:rsidP="00FF5742">
      <w:pPr>
        <w:pStyle w:val="a4"/>
        <w:widowControl w:val="0"/>
        <w:tabs>
          <w:tab w:val="left" w:pos="929"/>
        </w:tabs>
        <w:autoSpaceDE w:val="0"/>
        <w:autoSpaceDN w:val="0"/>
        <w:ind w:left="0" w:right="468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общностей,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которые</w:t>
      </w:r>
      <w:r w:rsidRPr="00FF57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объединяют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детей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событиями,</w:t>
      </w:r>
      <w:r w:rsidRPr="00FF574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позитивными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эмоциями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доверительными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отношениями друг к другу;</w:t>
      </w:r>
    </w:p>
    <w:p w:rsidR="008F4529" w:rsidRDefault="00FF5742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pacing w:val="1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-организация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основных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школьников</w:t>
      </w:r>
      <w:r w:rsidRPr="00FF57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как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предмета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совместной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заботы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взрослых,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="008F4529">
        <w:rPr>
          <w:rFonts w:ascii="Times New Roman" w:hAnsi="Times New Roman" w:cs="Times New Roman"/>
          <w:sz w:val="24"/>
          <w:szCs w:val="24"/>
        </w:rPr>
        <w:t>детей</w:t>
      </w:r>
      <w:r w:rsidRPr="00FF5742">
        <w:rPr>
          <w:rFonts w:ascii="Times New Roman" w:hAnsi="Times New Roman" w:cs="Times New Roman"/>
          <w:sz w:val="24"/>
          <w:szCs w:val="24"/>
        </w:rPr>
        <w:t>-системность</w:t>
      </w:r>
      <w:proofErr w:type="spellEnd"/>
      <w:proofErr w:type="gramEnd"/>
      <w:r w:rsidRPr="00FF5742">
        <w:rPr>
          <w:rFonts w:ascii="Times New Roman" w:hAnsi="Times New Roman" w:cs="Times New Roman"/>
          <w:sz w:val="24"/>
          <w:szCs w:val="24"/>
        </w:rPr>
        <w:t xml:space="preserve">, целесообразность и </w:t>
      </w:r>
      <w:proofErr w:type="spellStart"/>
      <w:r w:rsidRPr="00FF5742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FF5742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</w:p>
    <w:p w:rsidR="00FF5742" w:rsidRPr="00FF5742" w:rsidRDefault="00FF5742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965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Основными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традициями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воспитания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организации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являются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следующие:</w:t>
      </w:r>
    </w:p>
    <w:p w:rsidR="00FF5742" w:rsidRPr="00FF5742" w:rsidRDefault="00FF5742" w:rsidP="008F4529">
      <w:pPr>
        <w:pStyle w:val="a4"/>
        <w:widowControl w:val="0"/>
        <w:tabs>
          <w:tab w:val="left" w:pos="98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-ключевые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общешкольные</w:t>
      </w:r>
      <w:r w:rsidRPr="00FF57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дела;</w:t>
      </w:r>
    </w:p>
    <w:p w:rsidR="00FF5742" w:rsidRPr="00FF5742" w:rsidRDefault="00FF5742" w:rsidP="008F4529">
      <w:pPr>
        <w:pStyle w:val="a4"/>
        <w:widowControl w:val="0"/>
        <w:tabs>
          <w:tab w:val="left" w:pos="989"/>
        </w:tabs>
        <w:autoSpaceDE w:val="0"/>
        <w:autoSpaceDN w:val="0"/>
        <w:ind w:left="0"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FF5742">
        <w:rPr>
          <w:rFonts w:ascii="Times New Roman" w:hAnsi="Times New Roman" w:cs="Times New Roman"/>
          <w:sz w:val="24"/>
          <w:szCs w:val="24"/>
        </w:rPr>
        <w:t>-коллективные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разработка,</w:t>
      </w:r>
      <w:r w:rsidRPr="00FF574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планирование,</w:t>
      </w:r>
      <w:r w:rsidRPr="00FF574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проведение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анализ</w:t>
      </w:r>
      <w:r w:rsidRPr="00FF574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результатов</w:t>
      </w:r>
      <w:r w:rsidRPr="00FF574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ключевых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большинства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используемых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для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воспитания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других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школьников;</w:t>
      </w:r>
      <w:proofErr w:type="gramEnd"/>
    </w:p>
    <w:p w:rsidR="00FF5742" w:rsidRPr="00FF5742" w:rsidRDefault="00FF5742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597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-создание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таких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условий,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при</w:t>
      </w:r>
      <w:r w:rsidRPr="00FF57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которых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по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мере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взросления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ребенка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увеличивается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и</w:t>
      </w:r>
      <w:r w:rsidRPr="00FF57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его</w:t>
      </w:r>
      <w:r w:rsidRPr="00FF57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роль</w:t>
      </w:r>
      <w:r w:rsidRPr="00FF57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</w:t>
      </w:r>
      <w:r w:rsidRPr="00FF5742">
        <w:rPr>
          <w:rFonts w:ascii="Times New Roman" w:hAnsi="Times New Roman" w:cs="Times New Roman"/>
          <w:sz w:val="24"/>
          <w:szCs w:val="24"/>
        </w:rPr>
        <w:t>совместных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делах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(от</w:t>
      </w:r>
      <w:r w:rsidRPr="00FF57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пассивного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наблюдателя</w:t>
      </w:r>
      <w:r w:rsidRPr="00FF57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до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FF5742" w:rsidRPr="00FF5742" w:rsidRDefault="00FF5742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585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-ориентирование</w:t>
      </w:r>
      <w:r w:rsidRPr="00FF57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педагогов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школы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на</w:t>
      </w:r>
      <w:r w:rsidRPr="00FF57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формирование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коллективов</w:t>
      </w:r>
      <w:r w:rsidRPr="00FF574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</w:t>
      </w:r>
      <w:r w:rsidRPr="00FF57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рамках</w:t>
      </w:r>
      <w:r w:rsidRPr="00FF57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школьных</w:t>
      </w:r>
      <w:r w:rsidRPr="00FF57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классов,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FF57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товарищеских</w:t>
      </w:r>
      <w:r w:rsidRPr="00FF5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FF5742" w:rsidRPr="00FF5742" w:rsidRDefault="00FF5742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788"/>
        <w:rPr>
          <w:rFonts w:ascii="Times New Roman" w:hAnsi="Times New Roman" w:cs="Times New Roman"/>
          <w:sz w:val="24"/>
          <w:szCs w:val="24"/>
        </w:rPr>
      </w:pPr>
      <w:r w:rsidRPr="00FF5742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 xml:space="preserve">отношению к детям защитную, личностно развивающую, организационную, посредническую    </w:t>
      </w:r>
      <w:r w:rsidRPr="00FF57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5742">
        <w:rPr>
          <w:rFonts w:ascii="Times New Roman" w:hAnsi="Times New Roman" w:cs="Times New Roman"/>
          <w:sz w:val="24"/>
          <w:szCs w:val="24"/>
        </w:rPr>
        <w:t>функции.</w:t>
      </w:r>
    </w:p>
    <w:p w:rsidR="00B7572C" w:rsidRPr="00B7572C" w:rsidRDefault="00B7572C" w:rsidP="008F73D8">
      <w:pPr>
        <w:pStyle w:val="a4"/>
        <w:widowControl w:val="0"/>
        <w:tabs>
          <w:tab w:val="left" w:pos="929"/>
        </w:tabs>
        <w:autoSpaceDE w:val="0"/>
        <w:autoSpaceDN w:val="0"/>
        <w:ind w:left="0" w:right="35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-системность, целесообразность и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B7572C">
        <w:rPr>
          <w:rFonts w:ascii="Times New Roman" w:hAnsi="Times New Roman" w:cs="Times New Roman"/>
          <w:sz w:val="24"/>
          <w:szCs w:val="24"/>
        </w:rPr>
        <w:t>Основными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традициями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являются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следующие:</w:t>
      </w:r>
    </w:p>
    <w:p w:rsidR="00B7572C" w:rsidRPr="00B7572C" w:rsidRDefault="00B7572C" w:rsidP="008F73D8">
      <w:pPr>
        <w:pStyle w:val="a4"/>
        <w:widowControl w:val="0"/>
        <w:tabs>
          <w:tab w:val="left" w:pos="989"/>
        </w:tabs>
        <w:autoSpaceDE w:val="0"/>
        <w:autoSpaceDN w:val="0"/>
        <w:ind w:left="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-ключевые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общешкольные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дела;</w:t>
      </w:r>
    </w:p>
    <w:p w:rsidR="00B7572C" w:rsidRPr="00B7572C" w:rsidRDefault="00B7572C" w:rsidP="008F73D8">
      <w:pPr>
        <w:pStyle w:val="a4"/>
        <w:widowControl w:val="0"/>
        <w:tabs>
          <w:tab w:val="left" w:pos="989"/>
        </w:tabs>
        <w:autoSpaceDE w:val="0"/>
        <w:autoSpaceDN w:val="0"/>
        <w:ind w:left="0" w:right="499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-коллективные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разработка,</w:t>
      </w:r>
      <w:r w:rsidRPr="00B757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планирование,</w:t>
      </w:r>
      <w:r w:rsidRPr="00B757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анализ</w:t>
      </w:r>
      <w:r w:rsidRPr="00B757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результатов</w:t>
      </w:r>
      <w:r w:rsidRPr="00B757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ключевых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большинства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используемых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других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совместных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школьников;</w:t>
      </w:r>
      <w:proofErr w:type="gramEnd"/>
    </w:p>
    <w:p w:rsidR="00B7572C" w:rsidRPr="00B7572C" w:rsidRDefault="00B7572C" w:rsidP="008F73D8">
      <w:pPr>
        <w:pStyle w:val="a4"/>
        <w:widowControl w:val="0"/>
        <w:tabs>
          <w:tab w:val="left" w:pos="929"/>
        </w:tabs>
        <w:autoSpaceDE w:val="0"/>
        <w:autoSpaceDN w:val="0"/>
        <w:ind w:left="0" w:right="597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-создание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таких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условий,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мере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взросления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ребенка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увеличивается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его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совместных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(от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пассивного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наблюдателя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B7572C" w:rsidRPr="00B7572C" w:rsidRDefault="00B7572C" w:rsidP="008F73D8">
      <w:pPr>
        <w:pStyle w:val="a4"/>
        <w:widowControl w:val="0"/>
        <w:tabs>
          <w:tab w:val="left" w:pos="929"/>
        </w:tabs>
        <w:autoSpaceDE w:val="0"/>
        <w:autoSpaceDN w:val="0"/>
        <w:ind w:left="0" w:right="58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-ориентирование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формирование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коллективов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товарищеских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342115" w:rsidRPr="00B7572C" w:rsidRDefault="00B7572C" w:rsidP="008F4529">
      <w:pPr>
        <w:pStyle w:val="a4"/>
        <w:widowControl w:val="0"/>
        <w:tabs>
          <w:tab w:val="left" w:pos="929"/>
        </w:tabs>
        <w:autoSpaceDE w:val="0"/>
        <w:autoSpaceDN w:val="0"/>
        <w:ind w:left="0" w:right="788"/>
        <w:rPr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отношению к детям защитную, личностно развивающую, организационную, посредническую</w:t>
      </w:r>
      <w:r w:rsidR="00FF5742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функции.</w:t>
      </w:r>
    </w:p>
    <w:p w:rsidR="001F1028" w:rsidRPr="00B7572C" w:rsidRDefault="00342115" w:rsidP="008F73D8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  <w:bookmarkStart w:id="3" w:name="2.1._Уклад_школы"/>
      <w:bookmarkEnd w:id="3"/>
      <w:r w:rsidRPr="00B7572C">
        <w:rPr>
          <w:sz w:val="24"/>
          <w:szCs w:val="24"/>
        </w:rPr>
        <w:t xml:space="preserve"> </w:t>
      </w:r>
      <w:r w:rsidR="009570B9" w:rsidRPr="00B7572C">
        <w:rPr>
          <w:sz w:val="24"/>
          <w:szCs w:val="24"/>
        </w:rPr>
        <w:t xml:space="preserve">       </w:t>
      </w:r>
      <w:r w:rsidRPr="00B7572C">
        <w:rPr>
          <w:sz w:val="24"/>
          <w:szCs w:val="24"/>
        </w:rPr>
        <w:t xml:space="preserve">2.2. </w:t>
      </w:r>
      <w:r w:rsidR="001F1028" w:rsidRPr="00B7572C">
        <w:rPr>
          <w:sz w:val="24"/>
          <w:szCs w:val="24"/>
        </w:rPr>
        <w:t>В</w:t>
      </w:r>
      <w:r w:rsidRPr="00B7572C">
        <w:rPr>
          <w:sz w:val="24"/>
          <w:szCs w:val="24"/>
        </w:rPr>
        <w:t>иды, формы и содержание воспитательной деятельности</w:t>
      </w:r>
    </w:p>
    <w:p w:rsidR="00803C59" w:rsidRPr="00B7572C" w:rsidRDefault="00CF0D71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в</w:t>
      </w:r>
      <w:r w:rsidR="008F4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29"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 w:rsidR="008F4529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="001F1028" w:rsidRPr="00B7572C">
        <w:rPr>
          <w:rFonts w:ascii="Times New Roman" w:hAnsi="Times New Roman" w:cs="Times New Roman"/>
          <w:sz w:val="24"/>
          <w:szCs w:val="24"/>
        </w:rPr>
        <w:t xml:space="preserve"> МБОУ ООШ с.</w:t>
      </w:r>
      <w:r w:rsidR="009570B9"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2C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="001F1028" w:rsidRPr="00B7572C">
        <w:rPr>
          <w:rFonts w:ascii="Times New Roman" w:hAnsi="Times New Roman" w:cs="Times New Roman"/>
          <w:sz w:val="24"/>
          <w:szCs w:val="24"/>
        </w:rPr>
        <w:t xml:space="preserve">  осуществляется в рамках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следующих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направлений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воспитательной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работы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школы.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Каждое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из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них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представлено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</w:t>
      </w:r>
      <w:r w:rsidR="001F1028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соответствующем</w:t>
      </w:r>
      <w:r w:rsidR="001F1028"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модуле.</w:t>
      </w:r>
      <w:r w:rsidR="001F1028" w:rsidRPr="00B757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Инвариантные модули: </w:t>
      </w:r>
      <w:proofErr w:type="gramStart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</w:t>
      </w:r>
      <w:r w:rsidR="009570B9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, «Профориентация»</w:t>
      </w:r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Вариативные модули: </w:t>
      </w:r>
      <w:bookmarkStart w:id="4" w:name="_Hlk80664437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«Детские общественные объединения», «Школьные спортивные клубы»</w:t>
      </w:r>
      <w:bookmarkEnd w:id="4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«Школьное </w:t>
      </w:r>
      <w:proofErr w:type="spellStart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медиа</w:t>
      </w:r>
      <w:proofErr w:type="spellEnd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», «</w:t>
      </w:r>
      <w:proofErr w:type="spellStart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Волонтёрство</w:t>
      </w:r>
      <w:proofErr w:type="spellEnd"/>
      <w:r w:rsidR="001F1028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», «Школьный музей», «Школьный театр».</w:t>
      </w:r>
    </w:p>
    <w:p w:rsidR="001F1028" w:rsidRPr="00B7572C" w:rsidRDefault="001F1028" w:rsidP="008F73D8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</w:t>
      </w:r>
      <w:bookmarkStart w:id="5" w:name="_Toc84518172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1. Основные школьные дела</w:t>
      </w:r>
      <w:bookmarkEnd w:id="5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572C">
        <w:rPr>
          <w:rFonts w:ascii="Times New Roman" w:hAnsi="Times New Roman" w:cs="Times New Roman"/>
          <w:bCs/>
          <w:w w:val="0"/>
          <w:sz w:val="24"/>
          <w:szCs w:val="24"/>
        </w:rPr>
        <w:t xml:space="preserve">Основные школьные дела </w:t>
      </w:r>
      <w:r w:rsidRPr="00B7572C">
        <w:rPr>
          <w:rFonts w:ascii="Times New Roman" w:hAnsi="Times New Roman" w:cs="Times New Roman"/>
          <w:sz w:val="24"/>
          <w:szCs w:val="24"/>
        </w:rPr>
        <w:t>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Основные школьные дела способствуют интенсификации общения детей и взрослых, ставят их в ответственную позицию к происходящему в школе. В </w:t>
      </w:r>
      <w:proofErr w:type="spellStart"/>
      <w:r w:rsidR="008F4529">
        <w:rPr>
          <w:rFonts w:ascii="Times New Roman" w:hAnsi="Times New Roman" w:cs="Times New Roman"/>
          <w:sz w:val="24"/>
          <w:szCs w:val="24"/>
        </w:rPr>
        <w:t>Бегучевском</w:t>
      </w:r>
      <w:proofErr w:type="spellEnd"/>
      <w:r w:rsidR="008F4529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Pr="00B7572C">
        <w:rPr>
          <w:rFonts w:ascii="Times New Roman" w:hAnsi="Times New Roman" w:cs="Times New Roman"/>
          <w:sz w:val="24"/>
          <w:szCs w:val="24"/>
        </w:rPr>
        <w:t xml:space="preserve">МБОУ ООШ с. </w:t>
      </w:r>
      <w:proofErr w:type="spellStart"/>
      <w:r w:rsidR="00E45439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внешкольном уровне: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 («Рисуем Победу», «Волонтерское движение»,</w:t>
      </w:r>
      <w:r w:rsidR="00CF0D71" w:rsidRPr="00B7572C">
        <w:rPr>
          <w:rFonts w:ascii="Times New Roman" w:hAnsi="Times New Roman" w:cs="Times New Roman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 xml:space="preserve"> «Праздник первого звонка», «Новогодний карнавал», «Встречаем масленицу», «Сдай макулатуру - спаси дерево»);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проводимые для жителей села </w:t>
      </w:r>
      <w:r w:rsidR="008F4529">
        <w:rPr>
          <w:rFonts w:ascii="Times New Roman" w:hAnsi="Times New Roman" w:cs="Times New Roman"/>
          <w:sz w:val="24"/>
          <w:szCs w:val="24"/>
        </w:rPr>
        <w:t>Бегуч</w:t>
      </w:r>
      <w:r w:rsidRPr="00B7572C">
        <w:rPr>
          <w:rFonts w:ascii="Times New Roman" w:hAnsi="Times New Roman" w:cs="Times New Roman"/>
          <w:sz w:val="24"/>
          <w:szCs w:val="24"/>
        </w:rPr>
        <w:t xml:space="preserve">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•акции («Бессмертный полк», «Окна Победы», «День здоровья» и др.)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школьном уровне: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села </w:t>
      </w:r>
      <w:proofErr w:type="spellStart"/>
      <w:proofErr w:type="gramStart"/>
      <w:r w:rsidR="00E45439">
        <w:rPr>
          <w:rFonts w:ascii="Times New Roman" w:hAnsi="Times New Roman" w:cs="Times New Roman"/>
          <w:sz w:val="24"/>
          <w:szCs w:val="24"/>
        </w:rPr>
        <w:t>села</w:t>
      </w:r>
      <w:proofErr w:type="spellEnd"/>
      <w:proofErr w:type="gramEnd"/>
      <w:r w:rsidRPr="00B7572C">
        <w:rPr>
          <w:rFonts w:ascii="Times New Roman" w:hAnsi="Times New Roman" w:cs="Times New Roman"/>
          <w:sz w:val="24"/>
          <w:szCs w:val="24"/>
        </w:rPr>
        <w:t>, региона, России, в которых участвуют</w:t>
      </w:r>
      <w:r w:rsidR="00CF0D71" w:rsidRPr="00B7572C">
        <w:rPr>
          <w:rFonts w:ascii="Times New Roman" w:hAnsi="Times New Roman" w:cs="Times New Roman"/>
          <w:sz w:val="24"/>
          <w:szCs w:val="24"/>
        </w:rPr>
        <w:t xml:space="preserve"> все классы школы (</w:t>
      </w:r>
      <w:r w:rsidRPr="00B7572C">
        <w:rPr>
          <w:rFonts w:ascii="Times New Roman" w:hAnsi="Times New Roman" w:cs="Times New Roman"/>
          <w:sz w:val="24"/>
          <w:szCs w:val="24"/>
        </w:rPr>
        <w:t>«Новый год», День здоровья, фестиваль агитбригад «Школа дорожных наук», «Конкурс «Смотр строя и песни», праздник школьных талантов «Весеннее ассорти», «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День села» и др.); 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 «Посвящение в первоклассник</w:t>
      </w:r>
      <w:r w:rsidR="00CF0D71" w:rsidRPr="00B7572C">
        <w:rPr>
          <w:rFonts w:ascii="Times New Roman" w:hAnsi="Times New Roman" w:cs="Times New Roman"/>
          <w:sz w:val="24"/>
          <w:szCs w:val="24"/>
        </w:rPr>
        <w:t>и»</w:t>
      </w:r>
      <w:r w:rsidRPr="00B7572C">
        <w:rPr>
          <w:rFonts w:ascii="Times New Roman" w:hAnsi="Times New Roman" w:cs="Times New Roman"/>
          <w:sz w:val="24"/>
          <w:szCs w:val="24"/>
        </w:rPr>
        <w:t xml:space="preserve">,  «Прощание с азбукой» и др.);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(«Лучший класс года», «Лучший ученик года»).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уровне классов: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выбор и делегирование представителей классов в общешкольные органы самоуправления,  подготовка общешкольных ключевых дел (классные собрания, деловая игра «Выборы»);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 (КТД, акции, фестивали и др.);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участие в организации и проведении мероприятий, направленных на сплочение класса, на реализацию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индивидуальном уровне: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В ходе подготовки общешкольных ключевых дел каждый ребенок учится самостоятельности, ответственности, творческому поиску, освоению социальных ролей</w:t>
      </w:r>
      <w:r w:rsidR="00CF0D71" w:rsidRPr="00B7572C">
        <w:rPr>
          <w:rFonts w:ascii="Times New Roman" w:hAnsi="Times New Roman" w:cs="Times New Roman"/>
          <w:sz w:val="24"/>
          <w:szCs w:val="24"/>
        </w:rPr>
        <w:t>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6" w:name="_Toc84518173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Классное руководство</w:t>
      </w:r>
      <w:bookmarkEnd w:id="6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Цель – </w:t>
      </w:r>
      <w:r w:rsidRPr="00B7572C">
        <w:rPr>
          <w:rFonts w:ascii="Times New Roman" w:hAnsi="Times New Roman" w:cs="Times New Roman"/>
          <w:sz w:val="24"/>
          <w:szCs w:val="24"/>
        </w:rPr>
        <w:t>создание  условий  для саморазвития и самореализации личности обучающегося, его успешной социализации в обществе.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организует: работу с классным коллективом;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классным коллективом: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>педагогическое сопровождение ученического самоуправления класса, детской социальн</w:t>
      </w:r>
      <w:r w:rsidR="00CF0D71" w:rsidRPr="00B7572C">
        <w:rPr>
          <w:rFonts w:ascii="Times New Roman" w:hAnsi="Times New Roman" w:cs="Times New Roman"/>
          <w:sz w:val="24"/>
          <w:szCs w:val="24"/>
        </w:rPr>
        <w:t>ой активности, в том числе и «Орлята», «Движение первых»</w:t>
      </w:r>
      <w:proofErr w:type="gramStart"/>
      <w:r w:rsidR="00CF0D71" w:rsidRPr="00B757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интересных и полезных для личностного развития ребенка 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B7572C">
        <w:rPr>
          <w:rFonts w:ascii="Times New Roman" w:hAnsi="Times New Roman" w:cs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и др. направленности), позволяющие: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сплочение коллектива класса через: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игры и тренинги на сплочение, конкурсы, развитие самоуправленческих начал и организаторских, лидерских качеств, умений и навыков;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 ит.д.;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  <w:r w:rsidR="00B33FFE" w:rsidRPr="00B7572C">
        <w:rPr>
          <w:rFonts w:ascii="Times New Roman" w:hAnsi="Times New Roman" w:cs="Times New Roman"/>
          <w:sz w:val="24"/>
          <w:szCs w:val="24"/>
        </w:rPr>
        <w:t xml:space="preserve">  М</w:t>
      </w:r>
      <w:r w:rsidRPr="00B7572C">
        <w:rPr>
          <w:rFonts w:ascii="Times New Roman" w:hAnsi="Times New Roman" w:cs="Times New Roman"/>
          <w:sz w:val="24"/>
          <w:szCs w:val="24"/>
        </w:rPr>
        <w:t xml:space="preserve">отивация исполнения существующих и выработка совместно с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Индивидуальная работа с учащимися: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</w:t>
      </w:r>
      <w:r w:rsidR="00945C0C" w:rsidRPr="00B7572C">
        <w:rPr>
          <w:rFonts w:ascii="Times New Roman" w:hAnsi="Times New Roman" w:cs="Times New Roman"/>
          <w:sz w:val="24"/>
          <w:szCs w:val="24"/>
        </w:rPr>
        <w:t>,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, в которых дети не просто фиксируют свои учебные,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твор</w:t>
      </w:r>
      <w:r w:rsidRPr="00B7572C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школьным психологом тренинги общения; через предложение взять на себя ответственность за то или иное поручение в классе.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учителями, преподающими в классе: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Работа с родителями учащихся или их законными представителями: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7" w:name="_Toc84518174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3. Школьный урок</w:t>
      </w:r>
      <w:bookmarkEnd w:id="7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B7572C">
        <w:rPr>
          <w:rFonts w:ascii="Times New Roman" w:hAnsi="Times New Roman" w:cs="Times New Roman"/>
          <w:sz w:val="24"/>
          <w:szCs w:val="24"/>
        </w:rPr>
        <w:t>создание доверительных отношений, доброжелательной атмосферы во время урока, использование технологии личностно-ориентированного подхода, уровневой дифференциации, поддержка положительной мотивации к обучению, активизация познавательной деятельности  для более полного использования  воспитательных возможностей  урока.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</w:t>
      </w:r>
      <w:r w:rsidRPr="00B7572C">
        <w:rPr>
          <w:rFonts w:ascii="Times New Roman" w:hAnsi="Times New Roman" w:cs="Times New Roman"/>
          <w:i/>
          <w:sz w:val="24"/>
          <w:szCs w:val="24"/>
        </w:rPr>
        <w:t>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инициирование ее обсуждения, высказывания учащимися своего мнения по ее поводу, выработки своего к ней отношения;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>мо</w:t>
      </w:r>
      <w:r w:rsidRPr="00B7572C">
        <w:rPr>
          <w:rFonts w:ascii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>от</w:t>
      </w:r>
      <w:r w:rsidRPr="00B7572C"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8" w:name="_Toc84518175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4. Внеурочная деятельность</w:t>
      </w:r>
      <w:bookmarkEnd w:id="8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Цель:</w:t>
      </w:r>
      <w:r w:rsidRPr="00B7572C">
        <w:rPr>
          <w:rFonts w:ascii="Times New Roman" w:hAnsi="Times New Roman" w:cs="Times New Roman"/>
          <w:sz w:val="24"/>
          <w:szCs w:val="24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 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>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    -вовлечение школьников в интересную и полезную для них деятельность, которая предоставит им возможность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lastRenderedPageBreak/>
        <w:t xml:space="preserve">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патриотической, гражданско-патриотической, военно-патриотической, краеведческой, историко-культурной направленности. Курсы, направленные на воспитание </w:t>
      </w:r>
      <w:r w:rsidRPr="00B7572C">
        <w:rPr>
          <w:rFonts w:ascii="Times New Roman" w:hAnsi="Times New Roman" w:cs="Times New Roman"/>
          <w:sz w:val="24"/>
          <w:szCs w:val="24"/>
        </w:rPr>
        <w:t>любви к своему народу и уважения к другим народам России, формирование общероссийской культурной идентичности. (Уроки мужества, Вахта Памяти, Акции «Бессмертный полк», «Георгиевская ленточка», «Окна Победы»).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  Духовно-нравственной направленности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572C">
        <w:rPr>
          <w:rFonts w:ascii="Times New Roman" w:hAnsi="Times New Roman" w:cs="Times New Roman"/>
          <w:sz w:val="24"/>
          <w:szCs w:val="24"/>
        </w:rPr>
        <w:t>Курсы, направленные на развитие природных задатков и способностей, помогающих достигать успеха в том или ином виде искусства.  Художественное творчество помогает сформировать ценностное отношение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="009570B9" w:rsidRPr="00B7572C">
        <w:rPr>
          <w:rFonts w:ascii="Times New Roman" w:hAnsi="Times New Roman" w:cs="Times New Roman"/>
          <w:sz w:val="24"/>
          <w:szCs w:val="24"/>
        </w:rPr>
        <w:t xml:space="preserve"> самовыражение. (</w:t>
      </w:r>
      <w:r w:rsidRPr="00B7572C">
        <w:rPr>
          <w:rFonts w:ascii="Times New Roman" w:hAnsi="Times New Roman" w:cs="Times New Roman"/>
          <w:sz w:val="24"/>
          <w:szCs w:val="24"/>
        </w:rPr>
        <w:t xml:space="preserve"> «Азбука общения», «Школа лидера»,  «Моё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», «Я - гражданин России»</w:t>
      </w:r>
      <w:r w:rsidR="009570B9" w:rsidRPr="00B7572C">
        <w:rPr>
          <w:rFonts w:ascii="Times New Roman" w:hAnsi="Times New Roman" w:cs="Times New Roman"/>
          <w:sz w:val="24"/>
          <w:szCs w:val="24"/>
        </w:rPr>
        <w:t xml:space="preserve">, «Краеведение», «Разговоры </w:t>
      </w:r>
      <w:proofErr w:type="gramStart"/>
      <w:r w:rsidR="009570B9" w:rsidRPr="00B757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70B9" w:rsidRPr="00B7572C">
        <w:rPr>
          <w:rFonts w:ascii="Times New Roman" w:hAnsi="Times New Roman" w:cs="Times New Roman"/>
          <w:sz w:val="24"/>
          <w:szCs w:val="24"/>
        </w:rPr>
        <w:t xml:space="preserve"> важном»</w:t>
      </w:r>
      <w:r w:rsidRPr="00B7572C">
        <w:rPr>
          <w:rFonts w:ascii="Times New Roman" w:hAnsi="Times New Roman" w:cs="Times New Roman"/>
          <w:sz w:val="24"/>
          <w:szCs w:val="24"/>
        </w:rPr>
        <w:t>).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Познавательной, научной, исследовательской, просветительской направленности</w:t>
      </w:r>
      <w:r w:rsidRPr="00B7572C">
        <w:rPr>
          <w:rFonts w:ascii="Times New Roman" w:hAnsi="Times New Roman" w:cs="Times New Roman"/>
          <w:b/>
          <w:sz w:val="24"/>
          <w:szCs w:val="24"/>
        </w:rPr>
        <w:t>.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Курсы, направленные на развитие любознательности, сообразительности при выполнении разнообразных заданий проблемного и эвристического характера, умения преодолевать трудности, работать в команде, высказывать собственное мнение и аргументировать его. («Междисциплинарное обучение», «Знатоки наук», «Проектна</w:t>
      </w:r>
      <w:r w:rsidR="00B33FFE" w:rsidRPr="00B7572C">
        <w:rPr>
          <w:rFonts w:ascii="Times New Roman" w:hAnsi="Times New Roman" w:cs="Times New Roman"/>
          <w:sz w:val="24"/>
          <w:szCs w:val="24"/>
        </w:rPr>
        <w:t>я деятельность»</w:t>
      </w:r>
      <w:r w:rsidRPr="00B7572C">
        <w:rPr>
          <w:rFonts w:ascii="Times New Roman" w:hAnsi="Times New Roman" w:cs="Times New Roman"/>
          <w:sz w:val="24"/>
          <w:szCs w:val="24"/>
        </w:rPr>
        <w:t>).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Художественной, эстетической направленности в области искусств, художественного творчества разных видов и жанров.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Курсы, направленные на приобщение к лучшим традициям народной культуры, непрерывное образование детей в творческой деятельности, которое включает формирование зрительных представлений, развитие чувства цвета, ритма, композиции, эстетического и художеств</w:t>
      </w:r>
      <w:r w:rsidR="009570B9" w:rsidRPr="00B7572C">
        <w:rPr>
          <w:rFonts w:ascii="Times New Roman" w:hAnsi="Times New Roman" w:cs="Times New Roman"/>
          <w:sz w:val="24"/>
          <w:szCs w:val="24"/>
        </w:rPr>
        <w:t>енного вкуса. («В мире театра»</w:t>
      </w:r>
      <w:r w:rsidRPr="00B7572C">
        <w:rPr>
          <w:rFonts w:ascii="Times New Roman" w:hAnsi="Times New Roman" w:cs="Times New Roman"/>
          <w:sz w:val="24"/>
          <w:szCs w:val="24"/>
        </w:rPr>
        <w:t>, «Весёлые мастера»).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Социальной направленности.</w:t>
      </w:r>
      <w:r w:rsidRPr="00B7572C">
        <w:rPr>
          <w:rFonts w:ascii="Times New Roman" w:hAnsi="Times New Roman" w:cs="Times New Roman"/>
          <w:sz w:val="24"/>
          <w:szCs w:val="24"/>
        </w:rPr>
        <w:t xml:space="preserve"> Курсы, направленные на формирование у детей  навыков культуры труда, организации коллективной и индивидуальной работы, умений самостоятельно или коллективно реализовывать социально-значимую деятельность и осознания своей роли в ней как преобразователя, бережного отношения и любви к природе</w:t>
      </w:r>
      <w:r w:rsidR="009570B9" w:rsidRPr="00B7572C">
        <w:rPr>
          <w:rFonts w:ascii="Times New Roman" w:hAnsi="Times New Roman" w:cs="Times New Roman"/>
          <w:sz w:val="24"/>
          <w:szCs w:val="24"/>
        </w:rPr>
        <w:t xml:space="preserve">. («Волшебное перо», «Функциональная </w:t>
      </w:r>
      <w:r w:rsidRPr="00B7572C">
        <w:rPr>
          <w:rFonts w:ascii="Times New Roman" w:hAnsi="Times New Roman" w:cs="Times New Roman"/>
          <w:sz w:val="24"/>
          <w:szCs w:val="24"/>
        </w:rPr>
        <w:t xml:space="preserve"> грамотность», «Юный инспектор ПДД»,  «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ПРОч</w:t>
      </w:r>
      <w:r w:rsidR="00B33FFE" w:rsidRPr="00B7572C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="00B33FFE" w:rsidRPr="00B7572C">
        <w:rPr>
          <w:rFonts w:ascii="Times New Roman" w:hAnsi="Times New Roman" w:cs="Times New Roman"/>
          <w:sz w:val="24"/>
          <w:szCs w:val="24"/>
        </w:rPr>
        <w:t>», «Орлята»</w:t>
      </w:r>
      <w:r w:rsidRPr="00B7572C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9" w:name="_Toc84518176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5. Внешкольные мероприятия</w:t>
      </w:r>
      <w:bookmarkEnd w:id="9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Реализация воспитательного потенциала внешкольных мероприятий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  <w:r w:rsidR="00B33FFE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природу.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• ежегодные походы на природу, организуемые в классах их классными руководителями и родителями школьников;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• регулярные сезонные экскурсии на природу, организуемые в начальных классах их классными руководителями («Природа зимой», «Осенний лес», «Приметы весны» и т.п.); • выездные экскурсии в музей, на предприятие; на представления в кинотеатр, театр.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 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B7572C">
        <w:rPr>
          <w:rFonts w:ascii="Times New Roman" w:hAnsi="Times New Roman" w:cs="Times New Roman"/>
          <w:sz w:val="24"/>
          <w:szCs w:val="24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sym w:font="Symbol" w:char="F02D"/>
      </w:r>
      <w:r w:rsidRPr="00B7572C">
        <w:rPr>
          <w:rFonts w:ascii="Times New Roman" w:hAnsi="Times New Roman" w:cs="Times New Roman"/>
          <w:sz w:val="24"/>
          <w:szCs w:val="24"/>
        </w:rPr>
        <w:t xml:space="preserve">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района и  региона.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0" w:name="_Toc84518177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.2.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6. Предметно-пространственная среда</w:t>
      </w:r>
      <w:bookmarkEnd w:id="10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</w:t>
      </w:r>
      <w:bookmarkStart w:id="11" w:name="_Toc81304365"/>
      <w:bookmarkStart w:id="12" w:name="_Toc83906608"/>
      <w:bookmarkStart w:id="13" w:name="_Toc84518178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  <w:bookmarkEnd w:id="11"/>
      <w:bookmarkEnd w:id="12"/>
      <w:bookmarkEnd w:id="13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>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фотоотчетов</w:t>
      </w:r>
      <w:proofErr w:type="spell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об интересных событиях в школе;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обучающимся</w:t>
      </w:r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в своих классах;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совместная с </w:t>
      </w:r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4" w:name="_Toc84518179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7. Работа с родителями (законными представителями)</w:t>
      </w:r>
      <w:bookmarkEnd w:id="14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создание и работу родительского комитета, участвующего в управлении классом и школой;</w:t>
      </w:r>
      <w:r w:rsidR="00945C0C"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родительские собрания в классах, общешкольные собрания;</w:t>
      </w:r>
      <w:r w:rsidR="00945C0C"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родительские дни, в которые родители могут посещать уроки и внеурочные занятия;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семейный всеобуч, на котором родители получают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родительские форумы при школьном интернет-сайте, </w:t>
      </w:r>
      <w:proofErr w:type="spellStart"/>
      <w:proofErr w:type="gramStart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интернет-сообщества</w:t>
      </w:r>
      <w:proofErr w:type="spellEnd"/>
      <w:proofErr w:type="gramEnd"/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lastRenderedPageBreak/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1F1028" w:rsidRPr="00B7572C" w:rsidRDefault="001F1028" w:rsidP="008F73D8">
      <w:pP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5" w:name="_Toc84518180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8. Самоуправление</w:t>
      </w:r>
      <w:bookmarkEnd w:id="15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 </w:t>
      </w:r>
      <w:r w:rsidR="00945C0C"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В соответствии с </w:t>
      </w:r>
      <w:r w:rsidRPr="00B75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 xml:space="preserve">обучающиеся имеют право на 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 совета обучающихся (ст. 26 п. 6 </w:t>
      </w:r>
      <w:r w:rsidRPr="00B757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Cs/>
          <w:iCs/>
          <w:w w:val="0"/>
          <w:sz w:val="24"/>
          <w:szCs w:val="24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1F1028" w:rsidRPr="00B7572C" w:rsidRDefault="001F1028" w:rsidP="008F73D8">
      <w:pPr>
        <w:pStyle w:val="a7"/>
        <w:spacing w:before="2"/>
        <w:ind w:left="0"/>
        <w:jc w:val="left"/>
        <w:rPr>
          <w:sz w:val="24"/>
          <w:szCs w:val="24"/>
        </w:rPr>
      </w:pPr>
      <w:proofErr w:type="gramStart"/>
      <w:r w:rsidRPr="00B7572C">
        <w:rPr>
          <w:sz w:val="24"/>
          <w:szCs w:val="24"/>
          <w:lang w:eastAsia="ru-RU"/>
        </w:rPr>
        <w:t>представление интересов обучающихся в процессе управления общеобразовательной организаций,  защита прав обучающихся; участие в разработке, обсуждении и реализации рабочей программы воспитания в общеобразовательной организации; объединение усилий совета обучающихся, педагогов и родителей (</w:t>
      </w:r>
      <w:r w:rsidRPr="00B7572C">
        <w:rPr>
          <w:iCs/>
          <w:color w:val="000000"/>
          <w:w w:val="0"/>
          <w:sz w:val="24"/>
          <w:szCs w:val="24"/>
        </w:rPr>
        <w:t>законных представителей)</w:t>
      </w:r>
      <w:r w:rsidRPr="00B7572C">
        <w:rPr>
          <w:sz w:val="24"/>
          <w:szCs w:val="24"/>
          <w:lang w:eastAsia="ru-RU"/>
        </w:rPr>
        <w:t xml:space="preserve"> по реализации законных интересов обучающихся в процессе обучения в общеобразовательной организации; </w:t>
      </w:r>
      <w:r w:rsidRPr="00B7572C">
        <w:rPr>
          <w:bCs/>
          <w:iCs/>
          <w:w w:val="0"/>
          <w:sz w:val="24"/>
          <w:szCs w:val="24"/>
        </w:rPr>
        <w:t>участие советов обучающихся в анализе результатов воспитательной деятельности в школе с учетом их возраста.</w:t>
      </w:r>
      <w:proofErr w:type="gramEnd"/>
      <w:r w:rsidRPr="00B7572C">
        <w:rPr>
          <w:sz w:val="24"/>
          <w:szCs w:val="24"/>
        </w:rPr>
        <w:t xml:space="preserve"> Детское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самоуправление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школе</w:t>
      </w:r>
      <w:r w:rsidRPr="00B7572C">
        <w:rPr>
          <w:spacing w:val="-6"/>
          <w:sz w:val="24"/>
          <w:szCs w:val="24"/>
        </w:rPr>
        <w:t xml:space="preserve"> </w:t>
      </w:r>
      <w:r w:rsidRPr="00B7572C">
        <w:rPr>
          <w:sz w:val="24"/>
          <w:szCs w:val="24"/>
        </w:rPr>
        <w:t>осуществляется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следующим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образом:</w:t>
      </w:r>
    </w:p>
    <w:p w:rsidR="001F1028" w:rsidRPr="00B7572C" w:rsidRDefault="001F1028" w:rsidP="008F73D8">
      <w:pPr>
        <w:pStyle w:val="31"/>
        <w:spacing w:before="146"/>
        <w:ind w:left="0"/>
        <w:jc w:val="left"/>
        <w:rPr>
          <w:b w:val="0"/>
          <w:i w:val="0"/>
        </w:rPr>
      </w:pPr>
      <w:r w:rsidRPr="00B7572C">
        <w:rPr>
          <w:b w:val="0"/>
          <w:i w:val="0"/>
        </w:rPr>
        <w:t>- на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уровне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школы: через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деятельность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выборного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Совета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обучающихся,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создаваемого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для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учета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 xml:space="preserve">мнения    обучающихся   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по     вопросам     управления    образовательной    организацией</w:t>
      </w:r>
      <w:r w:rsidRPr="00B7572C">
        <w:rPr>
          <w:b w:val="0"/>
          <w:i w:val="0"/>
          <w:spacing w:val="-57"/>
        </w:rPr>
        <w:t xml:space="preserve"> </w:t>
      </w:r>
      <w:r w:rsidRPr="00B7572C">
        <w:rPr>
          <w:b w:val="0"/>
          <w:i w:val="0"/>
        </w:rPr>
        <w:t>и</w:t>
      </w:r>
      <w:r w:rsidRPr="00B7572C">
        <w:rPr>
          <w:b w:val="0"/>
          <w:i w:val="0"/>
          <w:spacing w:val="1"/>
        </w:rPr>
        <w:t xml:space="preserve"> </w:t>
      </w:r>
      <w:r w:rsidRPr="00B7572C">
        <w:rPr>
          <w:b w:val="0"/>
          <w:i w:val="0"/>
        </w:rPr>
        <w:t>принятия административных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решений,</w:t>
      </w:r>
      <w:r w:rsidRPr="00B7572C">
        <w:rPr>
          <w:b w:val="0"/>
          <w:i w:val="0"/>
          <w:spacing w:val="-3"/>
        </w:rPr>
        <w:t xml:space="preserve"> </w:t>
      </w:r>
      <w:r w:rsidRPr="00B7572C">
        <w:rPr>
          <w:b w:val="0"/>
          <w:i w:val="0"/>
        </w:rPr>
        <w:t>затрагивающих</w:t>
      </w:r>
      <w:r w:rsidRPr="00B7572C">
        <w:rPr>
          <w:b w:val="0"/>
          <w:i w:val="0"/>
          <w:spacing w:val="-4"/>
        </w:rPr>
        <w:t xml:space="preserve"> </w:t>
      </w:r>
      <w:r w:rsidRPr="00B7572C">
        <w:rPr>
          <w:b w:val="0"/>
          <w:i w:val="0"/>
        </w:rPr>
        <w:t>их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права</w:t>
      </w:r>
      <w:r w:rsidRPr="00B7572C">
        <w:rPr>
          <w:b w:val="0"/>
          <w:i w:val="0"/>
          <w:spacing w:val="-1"/>
        </w:rPr>
        <w:t xml:space="preserve"> </w:t>
      </w:r>
      <w:r w:rsidRPr="00B7572C">
        <w:rPr>
          <w:b w:val="0"/>
          <w:i w:val="0"/>
        </w:rPr>
        <w:t>и</w:t>
      </w:r>
      <w:r w:rsidRPr="00B7572C">
        <w:rPr>
          <w:b w:val="0"/>
          <w:i w:val="0"/>
          <w:spacing w:val="-4"/>
        </w:rPr>
        <w:t xml:space="preserve"> </w:t>
      </w:r>
      <w:r w:rsidRPr="00B7572C">
        <w:rPr>
          <w:b w:val="0"/>
          <w:i w:val="0"/>
        </w:rPr>
        <w:t>законные</w:t>
      </w:r>
      <w:r w:rsidRPr="00B7572C">
        <w:rPr>
          <w:b w:val="0"/>
          <w:i w:val="0"/>
          <w:spacing w:val="-5"/>
        </w:rPr>
        <w:t xml:space="preserve"> </w:t>
      </w:r>
      <w:r w:rsidRPr="00B7572C">
        <w:rPr>
          <w:b w:val="0"/>
          <w:i w:val="0"/>
        </w:rPr>
        <w:t>интересы;</w:t>
      </w:r>
    </w:p>
    <w:p w:rsidR="001F1028" w:rsidRPr="00B7572C" w:rsidRDefault="001F1028" w:rsidP="008F73D8">
      <w:pPr>
        <w:tabs>
          <w:tab w:val="left" w:pos="1330"/>
        </w:tabs>
        <w:spacing w:before="23" w:line="240" w:lineRule="auto"/>
        <w:ind w:right="848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-</w:t>
      </w:r>
      <w:r w:rsidRPr="00B7572C">
        <w:rPr>
          <w:rFonts w:ascii="Times New Roman" w:hAnsi="Times New Roman" w:cs="Times New Roman"/>
          <w:sz w:val="24"/>
          <w:szCs w:val="24"/>
        </w:rPr>
        <w:t xml:space="preserve"> через   работу   постоянно   действующего   школьного   актива,   инициирующего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организующего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событий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(соревнований,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фестивалей,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капустников,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т.п.);</w:t>
      </w:r>
    </w:p>
    <w:p w:rsidR="001F1028" w:rsidRPr="00B7572C" w:rsidRDefault="001F1028" w:rsidP="008F73D8">
      <w:pPr>
        <w:tabs>
          <w:tab w:val="left" w:pos="1330"/>
        </w:tabs>
        <w:spacing w:before="28" w:line="240" w:lineRule="auto"/>
        <w:ind w:right="85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 деятельность творческих советов дела, отвечающих за проведение тех или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конкретных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праздников,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вечеров,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т.п.;</w:t>
      </w:r>
    </w:p>
    <w:p w:rsidR="001F1028" w:rsidRPr="00B7572C" w:rsidRDefault="001F1028" w:rsidP="008F73D8">
      <w:pPr>
        <w:pStyle w:val="31"/>
        <w:spacing w:before="19"/>
        <w:ind w:left="0"/>
        <w:jc w:val="left"/>
        <w:rPr>
          <w:b w:val="0"/>
          <w:i w:val="0"/>
        </w:rPr>
      </w:pPr>
      <w:r w:rsidRPr="00B7572C">
        <w:rPr>
          <w:i w:val="0"/>
        </w:rPr>
        <w:t>На</w:t>
      </w:r>
      <w:r w:rsidRPr="00B7572C">
        <w:rPr>
          <w:i w:val="0"/>
          <w:spacing w:val="-1"/>
        </w:rPr>
        <w:t xml:space="preserve"> </w:t>
      </w:r>
      <w:r w:rsidRPr="00B7572C">
        <w:rPr>
          <w:i w:val="0"/>
        </w:rPr>
        <w:t>уровне</w:t>
      </w:r>
      <w:r w:rsidRPr="00B7572C">
        <w:rPr>
          <w:i w:val="0"/>
          <w:spacing w:val="-1"/>
        </w:rPr>
        <w:t xml:space="preserve"> </w:t>
      </w:r>
      <w:r w:rsidRPr="00B7572C">
        <w:rPr>
          <w:i w:val="0"/>
        </w:rPr>
        <w:t>классов</w:t>
      </w:r>
      <w:r w:rsidRPr="00B7572C">
        <w:rPr>
          <w:b w:val="0"/>
          <w:i w:val="0"/>
        </w:rPr>
        <w:t>:</w:t>
      </w:r>
    </w:p>
    <w:p w:rsidR="001F1028" w:rsidRPr="00B7572C" w:rsidRDefault="001F1028" w:rsidP="008F73D8">
      <w:pPr>
        <w:tabs>
          <w:tab w:val="left" w:pos="1330"/>
        </w:tabs>
        <w:spacing w:before="137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выборных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предложениям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 лидеров (например, старост, дежурных командиров), представляющих интересы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</w:t>
      </w:r>
      <w:r w:rsidRPr="00B7572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делах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призванных</w:t>
      </w:r>
      <w:r w:rsidRPr="00B757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координировать</w:t>
      </w:r>
      <w:r w:rsidRPr="00B7572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его</w:t>
      </w:r>
      <w:r w:rsidRPr="00B757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работу с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работой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 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1F1028" w:rsidRPr="00B7572C" w:rsidRDefault="001F1028" w:rsidP="008F73D8">
      <w:pPr>
        <w:tabs>
          <w:tab w:val="left" w:pos="1330"/>
        </w:tabs>
        <w:spacing w:before="137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>- через        деятельность        выборных        органов        самоуправления,        отвечающих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различные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(например: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спортивных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штаб);</w:t>
      </w:r>
    </w:p>
    <w:p w:rsidR="001F1028" w:rsidRPr="00B7572C" w:rsidRDefault="001F1028" w:rsidP="008F73D8">
      <w:pPr>
        <w:tabs>
          <w:tab w:val="left" w:pos="1330"/>
        </w:tabs>
        <w:spacing w:before="2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принципах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детских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групп,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отправляющихся в походы, экспедиции, на экскурсии, осуществляемую 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систему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распределяемых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среди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участников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ответственных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должностей.</w:t>
      </w:r>
    </w:p>
    <w:p w:rsidR="001F1028" w:rsidRPr="00B7572C" w:rsidRDefault="001F1028" w:rsidP="008F73D8">
      <w:pPr>
        <w:pStyle w:val="31"/>
        <w:tabs>
          <w:tab w:val="left" w:pos="3782"/>
        </w:tabs>
        <w:spacing w:before="27"/>
        <w:ind w:left="0"/>
        <w:jc w:val="left"/>
        <w:rPr>
          <w:i w:val="0"/>
        </w:rPr>
      </w:pPr>
      <w:r w:rsidRPr="00B7572C">
        <w:rPr>
          <w:i w:val="0"/>
        </w:rPr>
        <w:t>На</w:t>
      </w:r>
      <w:r w:rsidRPr="00B7572C">
        <w:rPr>
          <w:i w:val="0"/>
          <w:spacing w:val="-2"/>
        </w:rPr>
        <w:t xml:space="preserve"> </w:t>
      </w:r>
      <w:r w:rsidRPr="00B7572C">
        <w:rPr>
          <w:i w:val="0"/>
        </w:rPr>
        <w:t>индивидуальном</w:t>
      </w:r>
      <w:r w:rsidRPr="00B7572C">
        <w:rPr>
          <w:i w:val="0"/>
          <w:spacing w:val="-3"/>
        </w:rPr>
        <w:t xml:space="preserve"> </w:t>
      </w:r>
      <w:r w:rsidRPr="00B7572C">
        <w:rPr>
          <w:i w:val="0"/>
        </w:rPr>
        <w:t>уровне:</w:t>
      </w:r>
      <w:r w:rsidRPr="00B7572C">
        <w:rPr>
          <w:i w:val="0"/>
        </w:rPr>
        <w:tab/>
      </w:r>
    </w:p>
    <w:p w:rsidR="001F1028" w:rsidRPr="00B7572C" w:rsidRDefault="001F1028" w:rsidP="008F73D8">
      <w:pPr>
        <w:tabs>
          <w:tab w:val="left" w:pos="764"/>
        </w:tabs>
        <w:spacing w:before="42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- через     вовлечение    обучающихся     в     планирование,    организацию,     проведение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анализ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дел;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реализацию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обучающимися,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взявшими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себя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функций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контролю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порядком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чистотой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классе,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уходом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классной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комнатой,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комнатными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растениями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т.п. Содержание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ученического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характерны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внеурочных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занятий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разнообразные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виды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деятельностей:</w:t>
      </w:r>
    </w:p>
    <w:p w:rsidR="001F1028" w:rsidRPr="00CC1C67" w:rsidRDefault="00CC1C67" w:rsidP="00CC1C67">
      <w:pPr>
        <w:widowControl w:val="0"/>
        <w:tabs>
          <w:tab w:val="left" w:pos="624"/>
        </w:tabs>
        <w:autoSpaceDE w:val="0"/>
        <w:autoSpaceDN w:val="0"/>
        <w:spacing w:after="0" w:line="240" w:lineRule="auto"/>
        <w:ind w:right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познавательная деятельность – предметные недели, встречи с интересными людьми «Сто</w:t>
      </w:r>
      <w:r w:rsidR="001F1028" w:rsidRPr="00CC1C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вопросов взрослому», интеллектуальные игры, диспуты, конференции такие как «Читаем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вместе»,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«Этот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удивительный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мир»,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сетевое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взаимодействие,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F1028" w:rsidRPr="00CC1C6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1F1028" w:rsidRPr="00CC1C67">
        <w:rPr>
          <w:rFonts w:ascii="Times New Roman" w:hAnsi="Times New Roman" w:cs="Times New Roman"/>
          <w:sz w:val="24"/>
          <w:szCs w:val="24"/>
        </w:rPr>
        <w:t>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разработка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проектов</w:t>
      </w:r>
      <w:r w:rsidR="001F1028" w:rsidRPr="00CC1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</w:t>
      </w:r>
      <w:r w:rsidR="001F1028" w:rsidRPr="00CC1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их</w:t>
      </w:r>
      <w:r w:rsidR="001F1028" w:rsidRPr="00CC1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реализация;</w:t>
      </w:r>
    </w:p>
    <w:p w:rsidR="001F1028" w:rsidRPr="00CC1C67" w:rsidRDefault="00CC1C67" w:rsidP="00CC1C67">
      <w:pPr>
        <w:widowControl w:val="0"/>
        <w:tabs>
          <w:tab w:val="left" w:pos="734"/>
        </w:tabs>
        <w:autoSpaceDE w:val="0"/>
        <w:autoSpaceDN w:val="0"/>
        <w:spacing w:after="0" w:line="240" w:lineRule="auto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экологическая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деятельность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–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забота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о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порядке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чистоте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школе,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разработка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ландшафтного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дизайна</w:t>
      </w:r>
      <w:r w:rsidR="001F1028" w:rsidRPr="00CC1C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на пришкольной</w:t>
      </w:r>
      <w:r w:rsidR="001F1028" w:rsidRPr="00CC1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территории;</w:t>
      </w:r>
    </w:p>
    <w:p w:rsidR="001F1028" w:rsidRPr="00CC1C67" w:rsidRDefault="00CC1C67" w:rsidP="00CC1C67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right="8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спортивная деятельность – организация спартакиад, конкурсов, соревнований, участие в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школьных</w:t>
      </w:r>
      <w:r w:rsidR="001F1028" w:rsidRPr="00CC1C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олимпиадах</w:t>
      </w:r>
      <w:r w:rsidR="001F1028" w:rsidRPr="00CC1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разного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уровня; художественно-эстетическая деятельность – концерты, фестивали, праздники, конкурсы,</w:t>
      </w:r>
      <w:r w:rsidR="001F1028" w:rsidRPr="00CC1C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выставки, встречи,</w:t>
      </w:r>
      <w:r w:rsidR="001F1028" w:rsidRPr="00CC1C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благоустройство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школьных</w:t>
      </w:r>
      <w:r w:rsidR="001F1028" w:rsidRPr="00CC1C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помещений;</w:t>
      </w:r>
      <w:proofErr w:type="gramEnd"/>
    </w:p>
    <w:p w:rsidR="001F1028" w:rsidRPr="00CC1C67" w:rsidRDefault="00CC1C67" w:rsidP="00CC1C67">
      <w:pPr>
        <w:widowControl w:val="0"/>
        <w:tabs>
          <w:tab w:val="left" w:pos="62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информационная</w:t>
      </w:r>
      <w:r w:rsidR="001F1028" w:rsidRPr="00CC1C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деятельность</w:t>
      </w:r>
      <w:r w:rsidR="001F1028" w:rsidRPr="00CC1C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–</w:t>
      </w:r>
      <w:r w:rsidR="001F1028" w:rsidRPr="00CC1C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информация</w:t>
      </w:r>
      <w:r w:rsidR="001F1028" w:rsidRPr="00CC1C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о</w:t>
      </w:r>
      <w:r w:rsidR="001F1028" w:rsidRPr="00CC1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жизни</w:t>
      </w:r>
      <w:r w:rsidR="001F1028" w:rsidRPr="00CC1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классов,</w:t>
      </w:r>
      <w:r w:rsidR="001F1028" w:rsidRPr="00CC1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школы;</w:t>
      </w:r>
    </w:p>
    <w:p w:rsidR="001F1028" w:rsidRPr="00CC1C67" w:rsidRDefault="00CC1C67" w:rsidP="00CC1C67">
      <w:pPr>
        <w:widowControl w:val="0"/>
        <w:tabs>
          <w:tab w:val="left" w:pos="931"/>
        </w:tabs>
        <w:autoSpaceDE w:val="0"/>
        <w:autoSpaceDN w:val="0"/>
        <w:spacing w:before="66" w:after="0" w:line="240" w:lineRule="auto"/>
        <w:ind w:right="8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деятельность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–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классные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часы,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нравственности,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безопасности,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социализации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профориентации,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лидера,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организация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дежурства по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школе,</w:t>
      </w:r>
      <w:r w:rsidR="001F1028" w:rsidRPr="00CC1C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1F1028" w:rsidRPr="00CC1C67">
        <w:rPr>
          <w:rFonts w:ascii="Times New Roman" w:hAnsi="Times New Roman" w:cs="Times New Roman"/>
          <w:sz w:val="24"/>
          <w:szCs w:val="24"/>
        </w:rPr>
        <w:t>контроль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F1028" w:rsidRPr="00CC1C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соблюдением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Устава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школы; экскурсионно-исследовательская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деятельность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–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проектно-исследовательская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деятельность,</w:t>
      </w:r>
      <w:r w:rsidR="001F1028" w:rsidRPr="00CC1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организация</w:t>
      </w:r>
      <w:r w:rsidR="001F1028" w:rsidRPr="00CC1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интерактивных</w:t>
      </w:r>
      <w:r w:rsidR="001F1028" w:rsidRPr="00CC1C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выставок</w:t>
      </w:r>
      <w:r w:rsidR="001F1028" w:rsidRPr="00CC1C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экскурсий;</w:t>
      </w:r>
    </w:p>
    <w:p w:rsidR="001F1028" w:rsidRPr="00CC1C67" w:rsidRDefault="00CC1C67" w:rsidP="00CC1C67">
      <w:pPr>
        <w:widowControl w:val="0"/>
        <w:tabs>
          <w:tab w:val="left" w:pos="658"/>
        </w:tabs>
        <w:autoSpaceDE w:val="0"/>
        <w:autoSpaceDN w:val="0"/>
        <w:spacing w:before="3" w:after="0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028" w:rsidRPr="00CC1C67">
        <w:rPr>
          <w:rFonts w:ascii="Times New Roman" w:hAnsi="Times New Roman" w:cs="Times New Roman"/>
          <w:sz w:val="24"/>
          <w:szCs w:val="24"/>
        </w:rPr>
        <w:t>патриотическая деятельность – встречи с ветеранами, участие в акциях «Бессмертный</w:t>
      </w:r>
      <w:r w:rsidR="001F1028" w:rsidRPr="00CC1C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полк»</w:t>
      </w:r>
      <w:r w:rsidR="001F1028" w:rsidRPr="00CC1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и</w:t>
      </w:r>
      <w:r w:rsidR="001F1028" w:rsidRPr="00CC1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«Георгиевская</w:t>
      </w:r>
      <w:r w:rsidR="001F1028" w:rsidRPr="00CC1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CC1C67">
        <w:rPr>
          <w:rFonts w:ascii="Times New Roman" w:hAnsi="Times New Roman" w:cs="Times New Roman"/>
          <w:sz w:val="24"/>
          <w:szCs w:val="24"/>
        </w:rPr>
        <w:t>ленточка».</w:t>
      </w:r>
    </w:p>
    <w:p w:rsidR="001F1028" w:rsidRPr="00B7572C" w:rsidRDefault="00CC1C67" w:rsidP="00CC1C67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ab/>
      </w:r>
      <w:bookmarkStart w:id="16" w:name="_Toc84518181"/>
      <w:r w:rsidR="001F1028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="001F1028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9. Профилактика и безопасность</w:t>
      </w:r>
      <w:bookmarkEnd w:id="16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Профилактика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девиантного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девиантными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социокультурном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антиэкстремистская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безопасность и т.д.);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саморефлексии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девиантному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7" w:name="_Toc84518182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10. Социальное партнерство</w:t>
      </w:r>
      <w:bookmarkEnd w:id="17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</w:t>
      </w:r>
      <w:r w:rsidR="00945C0C"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Школа взаимодействует</w:t>
      </w:r>
      <w:r w:rsidRPr="00B7572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 xml:space="preserve"> с другими образовательными организациями, организациями культуры и спорта, </w:t>
      </w: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color w:val="000000"/>
          <w:w w:val="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На протяжении нескольких лет </w:t>
      </w:r>
      <w:proofErr w:type="spellStart"/>
      <w:r w:rsidR="00CC1C67">
        <w:rPr>
          <w:rFonts w:ascii="Times New Roman" w:hAnsi="Times New Roman" w:cs="Times New Roman"/>
          <w:sz w:val="24"/>
          <w:szCs w:val="24"/>
          <w:lang w:eastAsia="ru-RU"/>
        </w:rPr>
        <w:t>Бегучевский</w:t>
      </w:r>
      <w:proofErr w:type="spellEnd"/>
      <w:r w:rsidR="00CC1C67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</w:t>
      </w: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МБОУ ООШ с. </w:t>
      </w:r>
      <w:proofErr w:type="spellStart"/>
      <w:r w:rsidR="00E45439">
        <w:rPr>
          <w:rFonts w:ascii="Times New Roman" w:hAnsi="Times New Roman" w:cs="Times New Roman"/>
          <w:sz w:val="24"/>
          <w:szCs w:val="24"/>
          <w:lang w:eastAsia="ru-RU"/>
        </w:rPr>
        <w:t>Пестровка</w:t>
      </w:r>
      <w:proofErr w:type="spellEnd"/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 осуществляет взаимодействие с различными организациями и учреждениями: </w:t>
      </w:r>
      <w:proofErr w:type="spellStart"/>
      <w:r w:rsidR="00CC1C67">
        <w:rPr>
          <w:rFonts w:ascii="Times New Roman" w:hAnsi="Times New Roman" w:cs="Times New Roman"/>
          <w:sz w:val="24"/>
          <w:szCs w:val="24"/>
          <w:lang w:eastAsia="ru-RU"/>
        </w:rPr>
        <w:t>Бегучевский</w:t>
      </w:r>
      <w:proofErr w:type="spellEnd"/>
      <w:r w:rsidR="00E45439">
        <w:rPr>
          <w:rFonts w:ascii="Times New Roman" w:hAnsi="Times New Roman" w:cs="Times New Roman"/>
          <w:sz w:val="24"/>
          <w:szCs w:val="24"/>
          <w:lang w:eastAsia="ru-RU"/>
        </w:rPr>
        <w:t xml:space="preserve"> ФАП, </w:t>
      </w:r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439">
        <w:rPr>
          <w:rFonts w:ascii="Times New Roman" w:hAnsi="Times New Roman" w:cs="Times New Roman"/>
          <w:sz w:val="24"/>
          <w:szCs w:val="24"/>
          <w:lang w:eastAsia="ru-RU"/>
        </w:rPr>
        <w:t>Пестровский</w:t>
      </w:r>
      <w:proofErr w:type="spellEnd"/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с/совет,  ОГИБДД ОМВД России по </w:t>
      </w:r>
      <w:proofErr w:type="spellStart"/>
      <w:r w:rsidRPr="00B7572C">
        <w:rPr>
          <w:rFonts w:ascii="Times New Roman" w:hAnsi="Times New Roman" w:cs="Times New Roman"/>
          <w:sz w:val="24"/>
          <w:szCs w:val="24"/>
          <w:lang w:eastAsia="ru-RU"/>
        </w:rPr>
        <w:t>Камешкирскому</w:t>
      </w:r>
      <w:proofErr w:type="spellEnd"/>
      <w:r w:rsidRPr="00B7572C">
        <w:rPr>
          <w:rFonts w:ascii="Times New Roman" w:hAnsi="Times New Roman" w:cs="Times New Roman"/>
          <w:sz w:val="24"/>
          <w:szCs w:val="24"/>
          <w:lang w:eastAsia="ru-RU"/>
        </w:rPr>
        <w:t xml:space="preserve">  району. </w:t>
      </w:r>
      <w:r w:rsidRPr="00B7572C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18" w:name="_Toc84518183"/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  2.</w:t>
      </w:r>
      <w:r w:rsidR="00342115"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11. Профориентация </w:t>
      </w:r>
      <w:bookmarkEnd w:id="18"/>
    </w:p>
    <w:p w:rsidR="001F1028" w:rsidRPr="00B7572C" w:rsidRDefault="00945C0C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3D50F9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</w:t>
      </w:r>
      <w:r w:rsidR="001F1028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Реализация воспитательного потенциала </w:t>
      </w:r>
      <w:proofErr w:type="spellStart"/>
      <w:r w:rsidR="001F1028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профориентационной</w:t>
      </w:r>
      <w:proofErr w:type="spellEnd"/>
      <w:r w:rsidR="001F1028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работы школы предусматривает: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профориентационные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игры: симуляции, деловые игры,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квесты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циклы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F1028" w:rsidRPr="00B7572C" w:rsidRDefault="003D50F9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экскурсии на предприятия села</w:t>
      </w:r>
      <w:r w:rsidR="001F1028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дающие начальные представления о существующих профессиях и условиях работы;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посещение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выставок, ярмарок профессий, тематических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</w:t>
      </w:r>
      <w:r w:rsidR="003D50F9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нных</w:t>
      </w:r>
      <w:proofErr w:type="spellEnd"/>
      <w:r w:rsidR="003D50F9"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парков, лагерей</w:t>
      </w: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организация на базе пришкольного детского лагеря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интернет-ресурсов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профориентационного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онлайн-тестирования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курсов по интересующим профессиям и направлениям профессионального образования;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участие в работе всероссийских </w:t>
      </w:r>
      <w:proofErr w:type="spellStart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профориентационных</w:t>
      </w:r>
      <w:proofErr w:type="spellEnd"/>
      <w:r w:rsidRPr="00B7572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проектов;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r w:rsidRPr="00B7572C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Вариативные модули</w:t>
      </w:r>
    </w:p>
    <w:p w:rsidR="001F1028" w:rsidRPr="00B7572C" w:rsidRDefault="001F1028" w:rsidP="008F7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B7572C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1F1028" w:rsidRPr="00B7572C" w:rsidRDefault="009F5BA3" w:rsidP="008F7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 </w:t>
      </w:r>
      <w:r w:rsidR="001F1028" w:rsidRPr="00B7572C">
        <w:rPr>
          <w:rFonts w:ascii="Times New Roman" w:hAnsi="Times New Roman" w:cs="Times New Roman"/>
          <w:sz w:val="24"/>
          <w:szCs w:val="24"/>
        </w:rPr>
        <w:t>В школе действуют </w:t>
      </w:r>
      <w:r w:rsidR="001F1028" w:rsidRPr="00B7572C">
        <w:rPr>
          <w:rFonts w:ascii="Times New Roman" w:hAnsi="Times New Roman" w:cs="Times New Roman"/>
          <w:b/>
          <w:bCs/>
          <w:sz w:val="24"/>
          <w:szCs w:val="24"/>
        </w:rPr>
        <w:t>школьные детские общественные объединения:</w:t>
      </w:r>
    </w:p>
    <w:p w:rsidR="001F1028" w:rsidRPr="00B7572C" w:rsidRDefault="001F1028" w:rsidP="008F73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  первичное отделение</w:t>
      </w:r>
      <w:r w:rsidR="009F5BA3" w:rsidRPr="00B7572C">
        <w:rPr>
          <w:rFonts w:ascii="Times New Roman" w:hAnsi="Times New Roman" w:cs="Times New Roman"/>
          <w:sz w:val="24"/>
          <w:szCs w:val="24"/>
        </w:rPr>
        <w:t xml:space="preserve"> Российского движения детей и молодёжи «Движение первых»</w:t>
      </w:r>
      <w:r w:rsidRPr="00B7572C">
        <w:rPr>
          <w:rFonts w:ascii="Times New Roman" w:hAnsi="Times New Roman" w:cs="Times New Roman"/>
          <w:sz w:val="24"/>
          <w:szCs w:val="24"/>
        </w:rPr>
        <w:t>; военно-патриотическое движение «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»;  «Орлята»</w:t>
      </w:r>
      <w:r w:rsidR="009F5BA3" w:rsidRPr="00B7572C">
        <w:rPr>
          <w:rFonts w:ascii="Times New Roman" w:hAnsi="Times New Roman" w:cs="Times New Roman"/>
          <w:sz w:val="24"/>
          <w:szCs w:val="24"/>
        </w:rPr>
        <w:t>, ЮИД</w:t>
      </w:r>
      <w:r w:rsidRPr="00B7572C">
        <w:rPr>
          <w:rFonts w:ascii="Times New Roman" w:hAnsi="Times New Roman" w:cs="Times New Roman"/>
          <w:sz w:val="24"/>
          <w:szCs w:val="24"/>
        </w:rPr>
        <w:t>.  Деятельность шк</w:t>
      </w:r>
      <w:r w:rsidR="009F5BA3" w:rsidRPr="00B7572C">
        <w:rPr>
          <w:rFonts w:ascii="Times New Roman" w:hAnsi="Times New Roman" w:cs="Times New Roman"/>
          <w:sz w:val="24"/>
          <w:szCs w:val="24"/>
        </w:rPr>
        <w:t>ольного первичного отделения «Движение первых»</w:t>
      </w:r>
      <w:r w:rsidRPr="00B7572C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</w:t>
      </w:r>
      <w:r w:rsidR="009F5BA3" w:rsidRPr="00B7572C">
        <w:rPr>
          <w:rFonts w:ascii="Times New Roman" w:hAnsi="Times New Roman" w:cs="Times New Roman"/>
          <w:sz w:val="24"/>
          <w:szCs w:val="24"/>
        </w:rPr>
        <w:t>сти школьников. Воспитание в  «Движении первых»</w:t>
      </w:r>
      <w:r w:rsidRPr="00B7572C">
        <w:rPr>
          <w:rFonts w:ascii="Times New Roman" w:hAnsi="Times New Roman" w:cs="Times New Roman"/>
          <w:sz w:val="24"/>
          <w:szCs w:val="24"/>
        </w:rPr>
        <w:t xml:space="preserve"> осуществляется через направления: личностное развитие, гражданская активность, военно-патриотическое направление,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направление. Основными</w:t>
      </w:r>
      <w:r w:rsidR="009F5BA3" w:rsidRPr="00B7572C">
        <w:rPr>
          <w:rFonts w:ascii="Times New Roman" w:hAnsi="Times New Roman" w:cs="Times New Roman"/>
          <w:sz w:val="24"/>
          <w:szCs w:val="24"/>
        </w:rPr>
        <w:t xml:space="preserve"> формами деятельности членов «Движения первых»</w:t>
      </w:r>
      <w:r w:rsidRPr="00B7572C">
        <w:rPr>
          <w:rFonts w:ascii="Times New Roman" w:hAnsi="Times New Roman" w:cs="Times New Roman"/>
          <w:sz w:val="24"/>
          <w:szCs w:val="24"/>
        </w:rPr>
        <w:t xml:space="preserve"> являются: - участие в днях единых действий (ДЕД) и в совместных социально значимых мероприятиях;  коллективно-творческая деятельность, забота о старших и младших; информационно-просветительские мероприятия;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разработка и поддержка инициативных проектов обучающихся и др.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 xml:space="preserve">Юнармейский отряд создан в </w:t>
      </w:r>
      <w:proofErr w:type="spellStart"/>
      <w:r w:rsidR="00CC1C67">
        <w:rPr>
          <w:rFonts w:ascii="Times New Roman" w:hAnsi="Times New Roman" w:cs="Times New Roman"/>
          <w:sz w:val="24"/>
          <w:szCs w:val="24"/>
          <w:lang w:eastAsia="ru-RU"/>
        </w:rPr>
        <w:t>Бегучевском</w:t>
      </w:r>
      <w:proofErr w:type="spellEnd"/>
      <w:r w:rsidR="00CC1C67">
        <w:rPr>
          <w:rFonts w:ascii="Times New Roman" w:hAnsi="Times New Roman" w:cs="Times New Roman"/>
          <w:sz w:val="24"/>
          <w:szCs w:val="24"/>
          <w:lang w:eastAsia="ru-RU"/>
        </w:rPr>
        <w:t xml:space="preserve"> филиале </w:t>
      </w:r>
      <w:r w:rsidRPr="00B7572C">
        <w:rPr>
          <w:rFonts w:ascii="Times New Roman" w:hAnsi="Times New Roman" w:cs="Times New Roman"/>
          <w:sz w:val="24"/>
          <w:szCs w:val="24"/>
        </w:rPr>
        <w:t xml:space="preserve">МБОУ ООШ с. </w:t>
      </w:r>
      <w:r w:rsidR="00E45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439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Цель 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1F1028" w:rsidRPr="00B7572C" w:rsidRDefault="001F1028" w:rsidP="008F7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Программы развития социальной активност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и обучающихся начальных классов </w:t>
      </w:r>
      <w:r w:rsidRPr="00B7572C">
        <w:rPr>
          <w:rFonts w:ascii="Times New Roman" w:hAnsi="Times New Roman" w:cs="Times New Roman"/>
          <w:sz w:val="24"/>
          <w:szCs w:val="24"/>
        </w:rPr>
        <w:t>«Орлята России»</w:t>
      </w:r>
      <w:r w:rsidRPr="00B7572C">
        <w:rPr>
          <w:rFonts w:ascii="Times New Roman" w:hAnsi="Times New Roman" w:cs="Times New Roman"/>
          <w:b/>
          <w:sz w:val="24"/>
          <w:szCs w:val="24"/>
        </w:rPr>
        <w:t>.</w:t>
      </w: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 Родина, семья, природа, дружба, труд, милосердие. В течение года </w:t>
      </w:r>
      <w:proofErr w:type="gramStart"/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учителей</w:t>
      </w:r>
      <w:r w:rsidR="009F5BA3"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 принимают </w:t>
      </w:r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 коллективных творческих делах разных направленност</w:t>
      </w:r>
      <w:r w:rsidR="009F5BA3"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7 треках.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sz w:val="24"/>
          <w:szCs w:val="24"/>
        </w:rPr>
        <w:t>13. Модуль «Школьный музей»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 w:rsidR="00CC1C67">
        <w:rPr>
          <w:rFonts w:ascii="Times New Roman" w:hAnsi="Times New Roman" w:cs="Times New Roman"/>
          <w:sz w:val="24"/>
          <w:szCs w:val="24"/>
          <w:lang w:eastAsia="ru-RU"/>
        </w:rPr>
        <w:t>Бегучевском</w:t>
      </w:r>
      <w:proofErr w:type="spellEnd"/>
      <w:r w:rsidR="00CC1C67">
        <w:rPr>
          <w:rFonts w:ascii="Times New Roman" w:hAnsi="Times New Roman" w:cs="Times New Roman"/>
          <w:sz w:val="24"/>
          <w:szCs w:val="24"/>
          <w:lang w:eastAsia="ru-RU"/>
        </w:rPr>
        <w:t xml:space="preserve"> филиале </w:t>
      </w:r>
      <w:r w:rsidRPr="00B7572C"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="00E4543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45439">
        <w:rPr>
          <w:rFonts w:ascii="Times New Roman" w:hAnsi="Times New Roman" w:cs="Times New Roman"/>
          <w:sz w:val="24"/>
          <w:szCs w:val="24"/>
        </w:rPr>
        <w:t>Пестровка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 задачи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школьников помогает решать </w:t>
      </w:r>
      <w:r w:rsidR="00E45439">
        <w:rPr>
          <w:rFonts w:ascii="Times New Roman" w:hAnsi="Times New Roman" w:cs="Times New Roman"/>
          <w:sz w:val="24"/>
          <w:szCs w:val="24"/>
        </w:rPr>
        <w:t xml:space="preserve"> музейная комната</w:t>
      </w:r>
      <w:r w:rsidRPr="00B7572C">
        <w:rPr>
          <w:rFonts w:ascii="Times New Roman" w:hAnsi="Times New Roman" w:cs="Times New Roman"/>
          <w:sz w:val="24"/>
          <w:szCs w:val="24"/>
        </w:rPr>
        <w:t xml:space="preserve">. </w:t>
      </w:r>
      <w:r w:rsidR="00E454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школе оформлен стенд «Защитники Родины», посвященный участникам СВО. Открыт</w:t>
      </w:r>
      <w:r w:rsidR="00CC1C6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E454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CC1C6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памятный знак Герою Советского Союза Юдину Н.Л.,</w:t>
      </w:r>
      <w:r w:rsidR="00CA138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E4543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парта героя.</w:t>
      </w:r>
    </w:p>
    <w:p w:rsidR="001F1028" w:rsidRPr="00B7572C" w:rsidRDefault="00E4543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музейной комнате</w:t>
      </w:r>
      <w:r w:rsidR="001F1028" w:rsidRPr="00B7572C">
        <w:rPr>
          <w:rFonts w:ascii="Times New Roman" w:hAnsi="Times New Roman" w:cs="Times New Roman"/>
          <w:sz w:val="24"/>
          <w:szCs w:val="24"/>
        </w:rPr>
        <w:t xml:space="preserve"> проводятся и уроки по краеведению, например: «Наш край в годы</w:t>
      </w:r>
      <w:r w:rsidR="001F1028"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Великой Отечественной войны», «Наши земляки-герои фронта и тыла».  В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школе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ежегодно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проводятся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краеведческие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игры,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конкурсы,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викторины,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посвящённые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истории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нашего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края.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 xml:space="preserve"> Многолетние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наблюдения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позволяют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сделать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вывод,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что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работа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музейной комнаты</w:t>
      </w:r>
      <w:r w:rsidR="001F1028" w:rsidRPr="00B7572C">
        <w:rPr>
          <w:rFonts w:ascii="Times New Roman" w:hAnsi="Times New Roman" w:cs="Times New Roman"/>
          <w:sz w:val="24"/>
          <w:szCs w:val="24"/>
        </w:rPr>
        <w:t>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тесно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связанная с учебно-воспитательным процессом, содействует расширению и углублению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исторических знаний, является средством приобретения различных навыков и умений в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процессе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сбора,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исследования,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обработки,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оформления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пропаганды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материалов,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имеющих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воспитательную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научно-познавательную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направленность.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Музейная комната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поддерживает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устойчивый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интерес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истории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своей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страны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и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родного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края,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помогает</w:t>
      </w:r>
      <w:r w:rsidR="001F1028"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педагогическому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коллективу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формировать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у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общественную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активность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возродить</w:t>
      </w:r>
      <w:r w:rsidR="001F1028"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духовные</w:t>
      </w:r>
      <w:r w:rsidR="001F1028"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ценности,</w:t>
      </w:r>
      <w:r w:rsidR="001F1028"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восстановить</w:t>
      </w:r>
      <w:r w:rsidR="001F1028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прерванную</w:t>
      </w:r>
      <w:r w:rsidR="001F1028"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связь</w:t>
      </w:r>
      <w:r w:rsidR="001F1028"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1028" w:rsidRPr="00B7572C">
        <w:rPr>
          <w:rFonts w:ascii="Times New Roman" w:hAnsi="Times New Roman" w:cs="Times New Roman"/>
          <w:sz w:val="24"/>
          <w:szCs w:val="24"/>
        </w:rPr>
        <w:t>времен.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9" w:name="_TOC_250000"/>
      <w:r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sz w:val="24"/>
          <w:szCs w:val="24"/>
        </w:rPr>
        <w:t>1</w:t>
      </w:r>
      <w:r w:rsidR="00CC1C67">
        <w:rPr>
          <w:rFonts w:ascii="Times New Roman" w:hAnsi="Times New Roman" w:cs="Times New Roman"/>
          <w:b/>
          <w:sz w:val="24"/>
          <w:szCs w:val="24"/>
        </w:rPr>
        <w:t>4</w:t>
      </w:r>
      <w:r w:rsidRPr="00B7572C">
        <w:rPr>
          <w:rFonts w:ascii="Times New Roman" w:hAnsi="Times New Roman" w:cs="Times New Roman"/>
          <w:b/>
          <w:sz w:val="24"/>
          <w:szCs w:val="24"/>
        </w:rPr>
        <w:t>. Модуль «Школьный</w:t>
      </w:r>
      <w:r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bookmarkEnd w:id="19"/>
      <w:r w:rsidRPr="00B7572C">
        <w:rPr>
          <w:rFonts w:ascii="Times New Roman" w:hAnsi="Times New Roman" w:cs="Times New Roman"/>
          <w:b/>
          <w:sz w:val="24"/>
          <w:szCs w:val="24"/>
        </w:rPr>
        <w:t>театр»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Развитие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представляется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возможным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такого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эффективного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средства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художественное</w:t>
      </w:r>
      <w:r w:rsidRPr="00B757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творчество.</w:t>
      </w:r>
      <w:r w:rsidRPr="00B757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Особое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место,</w:t>
      </w:r>
      <w:r w:rsidRPr="00B7572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занимает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мире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театра»,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способный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приобщить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общечеловеческим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ценностям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сформировать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отношение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действительности,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являясь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средством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самопознания,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самораскрытия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самореализации.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Школьный театр способствует формированию у обучающихся учебной мотивации, а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учебной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методов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способствует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развитию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психических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процессов. Целенаправленная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планомерное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 способствует личностному развитию школьников, реализации творческого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потенциала,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позитивной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самооценки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самосознания. Программа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разработана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основе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развития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имеет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направление.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принимаются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все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желающие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Воспитанники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мероприятиях,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проводимых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школе.</w:t>
      </w:r>
      <w:r w:rsidRPr="00B7572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Возглавляет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 театр «В мире театра» учите</w:t>
      </w:r>
      <w:r w:rsidR="003D50F9" w:rsidRPr="00B7572C">
        <w:rPr>
          <w:rFonts w:ascii="Times New Roman" w:hAnsi="Times New Roman" w:cs="Times New Roman"/>
          <w:sz w:val="24"/>
          <w:szCs w:val="24"/>
        </w:rPr>
        <w:t>ль начальных классов</w:t>
      </w:r>
      <w:r w:rsidRPr="00B7572C">
        <w:rPr>
          <w:rFonts w:ascii="Times New Roman" w:hAnsi="Times New Roman" w:cs="Times New Roman"/>
          <w:sz w:val="24"/>
          <w:szCs w:val="24"/>
        </w:rPr>
        <w:t>, а в постановке 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 активное участие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принимает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педагог-организатор.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Организация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школьного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театра: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игровая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(«Сказка</w:t>
      </w:r>
      <w:r w:rsidRPr="00B7572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странствий»,</w:t>
      </w:r>
      <w:r w:rsidRPr="00B7572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«Внимание,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внимание</w:t>
      </w:r>
      <w:r w:rsidRPr="00B7572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дорога</w:t>
      </w:r>
      <w:r w:rsidRPr="00B7572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-</w:t>
      </w:r>
      <w:r w:rsidRPr="00B7572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внимание!»,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72C">
        <w:rPr>
          <w:rFonts w:ascii="Times New Roman" w:hAnsi="Times New Roman" w:cs="Times New Roman"/>
          <w:sz w:val="24"/>
          <w:szCs w:val="24"/>
        </w:rPr>
        <w:t>«Сказка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sz w:val="24"/>
          <w:szCs w:val="24"/>
        </w:rPr>
        <w:t>импровизация»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познавательная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(«Азбука</w:t>
      </w:r>
      <w:r w:rsidRPr="00B757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нравственности»,</w:t>
      </w:r>
      <w:r w:rsidRPr="00B757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«Театр</w:t>
      </w:r>
      <w:r w:rsidRPr="00B757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масок»,</w:t>
      </w:r>
      <w:r w:rsidRPr="00B757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«Профессии</w:t>
      </w:r>
      <w:r w:rsidRPr="00B757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моде»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др.);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досуго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–развлекательная</w:t>
      </w:r>
      <w:r w:rsidRPr="00B7572C">
        <w:rPr>
          <w:rFonts w:ascii="Times New Roman" w:hAnsi="Times New Roman" w:cs="Times New Roman"/>
          <w:sz w:val="24"/>
          <w:szCs w:val="24"/>
        </w:rPr>
        <w:tab/>
        <w:t>деятельность,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общение 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>(развлечения,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праздники:</w:t>
      </w:r>
      <w:proofErr w:type="gramEnd"/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Новый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год,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Масленица,  День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Знаний,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День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Защитника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Отечества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др.);</w:t>
      </w:r>
      <w:proofErr w:type="gramEnd"/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общение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(выбор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пьесы,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чтение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сценария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др.);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художественное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(проектирование</w:t>
      </w:r>
      <w:r w:rsidRPr="00B7572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подготовка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спектаклей,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концертов,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отдельных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культурных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номеров,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декораций);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социальное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творчество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(проведение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культурно-массовых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концертов,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спектаклей).</w:t>
      </w:r>
      <w:r w:rsidR="009A2FA6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Pr="00B7572C">
        <w:rPr>
          <w:rFonts w:ascii="Times New Roman" w:hAnsi="Times New Roman" w:cs="Times New Roman"/>
          <w:sz w:val="24"/>
          <w:szCs w:val="24"/>
        </w:rPr>
        <w:tab/>
        <w:t>театр</w:t>
      </w:r>
      <w:r w:rsidRPr="00B7572C">
        <w:rPr>
          <w:rFonts w:ascii="Times New Roman" w:hAnsi="Times New Roman" w:cs="Times New Roman"/>
          <w:sz w:val="24"/>
          <w:szCs w:val="24"/>
        </w:rPr>
        <w:tab/>
        <w:t>–</w:t>
      </w:r>
      <w:r w:rsidRPr="00B7572C">
        <w:rPr>
          <w:rFonts w:ascii="Times New Roman" w:hAnsi="Times New Roman" w:cs="Times New Roman"/>
          <w:sz w:val="24"/>
          <w:szCs w:val="24"/>
        </w:rPr>
        <w:tab/>
        <w:t>это</w:t>
      </w:r>
      <w:r w:rsidRPr="00B7572C">
        <w:rPr>
          <w:rFonts w:ascii="Times New Roman" w:hAnsi="Times New Roman" w:cs="Times New Roman"/>
          <w:sz w:val="24"/>
          <w:szCs w:val="24"/>
        </w:rPr>
        <w:tab/>
        <w:t>средство развития творческой</w:t>
      </w:r>
      <w:r w:rsidRPr="00B7572C">
        <w:rPr>
          <w:rFonts w:ascii="Times New Roman" w:hAnsi="Times New Roman" w:cs="Times New Roman"/>
          <w:sz w:val="24"/>
          <w:szCs w:val="24"/>
        </w:rPr>
        <w:tab/>
        <w:t>индивидуальности,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инициативы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формирования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школьника.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_TOC_250002"/>
      <w:r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Pr="00B7572C">
        <w:rPr>
          <w:rFonts w:ascii="Times New Roman" w:hAnsi="Times New Roman" w:cs="Times New Roman"/>
          <w:b/>
          <w:sz w:val="24"/>
          <w:szCs w:val="24"/>
        </w:rPr>
        <w:t>1</w:t>
      </w:r>
      <w:r w:rsidR="00CC1C67">
        <w:rPr>
          <w:rFonts w:ascii="Times New Roman" w:hAnsi="Times New Roman" w:cs="Times New Roman"/>
          <w:b/>
          <w:sz w:val="24"/>
          <w:szCs w:val="24"/>
        </w:rPr>
        <w:t>5</w:t>
      </w:r>
      <w:r w:rsidRPr="00B7572C">
        <w:rPr>
          <w:rFonts w:ascii="Times New Roman" w:hAnsi="Times New Roman" w:cs="Times New Roman"/>
          <w:b/>
          <w:sz w:val="24"/>
          <w:szCs w:val="24"/>
        </w:rPr>
        <w:t>.Модуль</w:t>
      </w:r>
      <w:r w:rsidRPr="00B7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«Добровольческая</w:t>
      </w:r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End w:id="20"/>
      <w:r w:rsidRPr="00B7572C">
        <w:rPr>
          <w:rFonts w:ascii="Times New Roman" w:hAnsi="Times New Roman" w:cs="Times New Roman"/>
          <w:b/>
          <w:sz w:val="24"/>
          <w:szCs w:val="24"/>
        </w:rPr>
        <w:t>деятельность»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Добровольческая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(волонтерская)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форма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работы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гражданско-патриотическому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которая способствует развитию социально-значимых качеств, формирует у школьников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жизненную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позицию,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толерантность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инициативность.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Основными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является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отсутствие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материального вознаграждения, наличие доброй воли ее участников. Волонтеры могут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участвовать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трудовой,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творческой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создавать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общественное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мнение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движении.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главе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стоит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волонтёров.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Основой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волонтерского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движения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является</w:t>
      </w:r>
      <w:r w:rsidRPr="00B7572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отряд обучающихся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добровольцев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 «</w:t>
      </w:r>
      <w:r w:rsidR="00CC1C67">
        <w:rPr>
          <w:rFonts w:ascii="Times New Roman" w:hAnsi="Times New Roman" w:cs="Times New Roman"/>
          <w:sz w:val="24"/>
          <w:szCs w:val="24"/>
        </w:rPr>
        <w:t>Искра</w:t>
      </w:r>
      <w:r w:rsidRPr="00B7572C">
        <w:rPr>
          <w:rFonts w:ascii="Times New Roman" w:hAnsi="Times New Roman" w:cs="Times New Roman"/>
          <w:sz w:val="24"/>
          <w:szCs w:val="24"/>
        </w:rPr>
        <w:t>». Добровольцем может стать абсолютно любой человек – вне зависимости от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возраста,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пола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обстоятельств.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Поэтому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движении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участвуют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только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взрослые.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Волонтеры организуют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ставшие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традиционными: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экологическая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акция</w:t>
      </w:r>
      <w:r w:rsidRPr="00B757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«Бумажный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бум»,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дни</w:t>
      </w:r>
      <w:r w:rsidRPr="00B757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помощи</w:t>
      </w:r>
      <w:r w:rsidRPr="00B757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животным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птицам,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новогодний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подарок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ветеранов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или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новогодняя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сказка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начальной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школы, акция для пожилых людей «Старость в радость», патриотические </w:t>
      </w:r>
      <w:proofErr w:type="spellStart"/>
      <w:proofErr w:type="gramStart"/>
      <w:r w:rsidRPr="00B7572C">
        <w:rPr>
          <w:rFonts w:ascii="Times New Roman" w:hAnsi="Times New Roman" w:cs="Times New Roman"/>
          <w:sz w:val="24"/>
          <w:szCs w:val="24"/>
        </w:rPr>
        <w:t>мемориально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патронатные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акции, неделя добрых дел и акции, возникающие спонтанно, или по просьбе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партнеров,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как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например,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отклик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 просьбу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</w:t>
      </w:r>
      <w:r w:rsidRPr="00B757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помощи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субботнике.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572C">
        <w:rPr>
          <w:rFonts w:ascii="Times New Roman" w:hAnsi="Times New Roman" w:cs="Times New Roman"/>
          <w:sz w:val="24"/>
          <w:szCs w:val="24"/>
        </w:rPr>
        <w:lastRenderedPageBreak/>
        <w:t>Волонтерство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развивается на нескольких уровнях: в рамках классов, общешкольных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акций,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объединений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образования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художественной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достижения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решаются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следующие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задачи: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популяризация идей добровольчества, осуществление рекламно-информационной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создание</w:t>
      </w:r>
      <w:r w:rsidRPr="00B757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оптимальных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условий</w:t>
      </w:r>
      <w:r w:rsidRPr="00B757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волонтерского движения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активизации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участия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социально-значимых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акциях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проектах;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вовлечение обучающихся в проекты, связанные с социальной поддержкой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различных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групп</w:t>
      </w:r>
      <w:r w:rsidRPr="00B757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населения;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участие</w:t>
      </w:r>
      <w:r w:rsidRPr="00B757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подготовке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проведении</w:t>
      </w:r>
      <w:r w:rsidRPr="00B757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массовых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информационно-просветительских</w:t>
      </w:r>
      <w:r w:rsidRPr="00B757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спортивных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создание</w:t>
      </w:r>
      <w:r w:rsidRPr="00B7572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использование</w:t>
      </w:r>
      <w:r w:rsidRPr="00B757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связей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</w:t>
      </w:r>
      <w:r w:rsidRPr="00B757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другими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общественными</w:t>
      </w:r>
      <w:r w:rsidRPr="00B757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(волонтерскими)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организациями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для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совместной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B757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воспитание</w:t>
      </w:r>
      <w:r w:rsidRPr="00B757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</w:t>
      </w:r>
      <w:r w:rsidRPr="00B757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r w:rsidRPr="00B757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B757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гражданской</w:t>
      </w:r>
      <w:r w:rsidRPr="00B757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лидерских</w:t>
      </w:r>
      <w:r w:rsidRPr="00B757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нравственно-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этических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качеств,</w:t>
      </w:r>
      <w:r w:rsidRPr="00B757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чувства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поддержка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реализация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социальных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инициатив</w:t>
      </w:r>
      <w:r w:rsidRPr="00B7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обучающихся. Занимаясь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общественно-полезным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делом,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подростки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приобщаются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социально-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значимой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деятельности,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которая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играет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решающую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роль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становлении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личности</w:t>
      </w:r>
      <w:r w:rsidRPr="00B7572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школьника.</w:t>
      </w:r>
    </w:p>
    <w:p w:rsidR="001F1028" w:rsidRPr="00B7572C" w:rsidRDefault="001F102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342115" w:rsidRPr="00B7572C">
        <w:rPr>
          <w:rFonts w:ascii="Times New Roman" w:hAnsi="Times New Roman" w:cs="Times New Roman"/>
          <w:b/>
          <w:sz w:val="24"/>
          <w:szCs w:val="24"/>
        </w:rPr>
        <w:t>2.</w:t>
      </w:r>
      <w:r w:rsidR="00CC1C67">
        <w:rPr>
          <w:rFonts w:ascii="Times New Roman" w:hAnsi="Times New Roman" w:cs="Times New Roman"/>
          <w:b/>
          <w:sz w:val="24"/>
          <w:szCs w:val="24"/>
        </w:rPr>
        <w:t>16</w:t>
      </w:r>
      <w:r w:rsidRPr="00B7572C">
        <w:rPr>
          <w:rFonts w:ascii="Times New Roman" w:hAnsi="Times New Roman" w:cs="Times New Roman"/>
          <w:b/>
          <w:sz w:val="24"/>
          <w:szCs w:val="24"/>
        </w:rPr>
        <w:t>. Модуль</w:t>
      </w:r>
      <w:r w:rsidRPr="00B757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7572C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B7572C">
        <w:rPr>
          <w:rFonts w:ascii="Times New Roman" w:hAnsi="Times New Roman" w:cs="Times New Roman"/>
          <w:b/>
          <w:sz w:val="24"/>
          <w:szCs w:val="24"/>
        </w:rPr>
        <w:t>»</w:t>
      </w:r>
    </w:p>
    <w:p w:rsidR="009A2FA6" w:rsidRPr="00B7572C" w:rsidRDefault="001F1028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Цель школьных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– развитие коммуникативной культуры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школьников, формирование навыков общения и сотрудничества, поддержка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творческой самореализации учащихся.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Воспитательный потенциал школьных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реализуется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рамках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следующих видов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форм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деятельности: разновозрастный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редакционный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совет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подростков,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консультирующих их взрослых, целью которого является освещение (через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школьные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стенды,</w:t>
      </w:r>
      <w:r w:rsidRPr="00B7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школьное сообщество,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школьный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сайт)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наиболее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интересных  моментов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жизни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школы,</w:t>
      </w:r>
      <w:r w:rsidRPr="00B757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популяризация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общешкольных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ключевых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дел,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мероприятий,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кружков,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секций,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деятельности</w:t>
      </w:r>
      <w:r w:rsidRPr="00B757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органов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ученического  самоуправления;</w:t>
      </w:r>
      <w:r w:rsidRPr="00B757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размещение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созданных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детьми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рассказов,</w:t>
      </w:r>
      <w:r w:rsidRPr="00B757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стихов,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сказок,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репортажей;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 участие</w:t>
      </w:r>
      <w:r w:rsidRPr="00B7572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школьников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</w:t>
      </w:r>
      <w:r w:rsidRPr="00B7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конкурсах</w:t>
      </w:r>
      <w:r w:rsidRPr="00B75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школьных</w:t>
      </w:r>
      <w:r w:rsidRPr="00B7572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>.</w:t>
      </w:r>
    </w:p>
    <w:p w:rsidR="00F12D68" w:rsidRPr="00B7572C" w:rsidRDefault="00CF6D00" w:rsidP="008F73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72C">
        <w:rPr>
          <w:rFonts w:ascii="Times New Roman" w:hAnsi="Times New Roman" w:cs="Times New Roman"/>
          <w:b/>
          <w:sz w:val="28"/>
          <w:szCs w:val="28"/>
        </w:rPr>
        <w:t>Раздел 3. Организ</w:t>
      </w:r>
      <w:r w:rsidR="00342115" w:rsidRPr="00B7572C">
        <w:rPr>
          <w:rFonts w:ascii="Times New Roman" w:hAnsi="Times New Roman" w:cs="Times New Roman"/>
          <w:b/>
          <w:sz w:val="28"/>
          <w:szCs w:val="28"/>
        </w:rPr>
        <w:t>ационный</w:t>
      </w:r>
    </w:p>
    <w:p w:rsidR="00CF6D00" w:rsidRPr="00B7572C" w:rsidRDefault="00CF6D00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bookmarkStart w:id="21" w:name="Общие_требования_к_условиям_реализации_П"/>
      <w:bookmarkEnd w:id="21"/>
      <w:r w:rsidRPr="00B7572C">
        <w:rPr>
          <w:rFonts w:ascii="Times New Roman" w:hAnsi="Times New Roman" w:cs="Times New Roman"/>
          <w:b/>
          <w:sz w:val="24"/>
          <w:szCs w:val="24"/>
        </w:rPr>
        <w:t>Общие</w:t>
      </w:r>
      <w:r w:rsidRPr="00B7572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B757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к</w:t>
      </w:r>
      <w:r w:rsidRPr="00B757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условиям</w:t>
      </w:r>
      <w:r w:rsidRPr="00B7572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B7572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15EE4" w:rsidRPr="00B7572C" w:rsidRDefault="00CF6D00" w:rsidP="00CC1C67">
      <w:pPr>
        <w:pStyle w:val="a7"/>
        <w:spacing w:before="65"/>
        <w:ind w:left="0" w:right="130"/>
        <w:jc w:val="left"/>
        <w:rPr>
          <w:spacing w:val="1"/>
          <w:sz w:val="24"/>
          <w:szCs w:val="24"/>
        </w:rPr>
      </w:pPr>
      <w:r w:rsidRPr="00B7572C">
        <w:rPr>
          <w:sz w:val="24"/>
          <w:szCs w:val="24"/>
        </w:rPr>
        <w:t>Программа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реализуется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посредством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формирования</w:t>
      </w:r>
      <w:r w:rsidR="00E15EE4" w:rsidRPr="00B7572C">
        <w:rPr>
          <w:spacing w:val="1"/>
          <w:sz w:val="24"/>
          <w:szCs w:val="24"/>
        </w:rPr>
        <w:t xml:space="preserve"> </w:t>
      </w:r>
      <w:proofErr w:type="spellStart"/>
      <w:r w:rsidRPr="00B7572C">
        <w:rPr>
          <w:sz w:val="24"/>
          <w:szCs w:val="24"/>
        </w:rPr>
        <w:t>социокультурного</w:t>
      </w:r>
      <w:proofErr w:type="spellEnd"/>
      <w:r w:rsidRPr="00B7572C">
        <w:rPr>
          <w:sz w:val="24"/>
          <w:szCs w:val="24"/>
        </w:rPr>
        <w:t xml:space="preserve"> воспитательного пространства при соблюдении условий создания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уклада,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отражающего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готовность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участников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образовательного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процесса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руководствоваться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едиными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принципами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регулярно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воспроизводить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наиболее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ценные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для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нее</w:t>
      </w:r>
      <w:r w:rsidRPr="00B7572C">
        <w:rPr>
          <w:spacing w:val="-1"/>
          <w:sz w:val="24"/>
          <w:szCs w:val="24"/>
        </w:rPr>
        <w:t xml:space="preserve"> </w:t>
      </w:r>
      <w:proofErr w:type="spellStart"/>
      <w:r w:rsidRPr="00B7572C">
        <w:rPr>
          <w:sz w:val="24"/>
          <w:szCs w:val="24"/>
        </w:rPr>
        <w:t>воспитательно</w:t>
      </w:r>
      <w:proofErr w:type="spellEnd"/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значимые</w:t>
      </w:r>
      <w:r w:rsidRPr="00B7572C">
        <w:rPr>
          <w:spacing w:val="4"/>
          <w:sz w:val="24"/>
          <w:szCs w:val="24"/>
        </w:rPr>
        <w:t xml:space="preserve"> </w:t>
      </w:r>
      <w:r w:rsidRPr="00B7572C">
        <w:rPr>
          <w:sz w:val="24"/>
          <w:szCs w:val="24"/>
        </w:rPr>
        <w:t>виды</w:t>
      </w:r>
      <w:r w:rsidRPr="00B7572C">
        <w:rPr>
          <w:spacing w:val="-2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совместной</w:t>
      </w:r>
      <w:r w:rsidRPr="00B7572C">
        <w:rPr>
          <w:spacing w:val="-1"/>
          <w:sz w:val="24"/>
          <w:szCs w:val="24"/>
        </w:rPr>
        <w:t xml:space="preserve"> </w:t>
      </w:r>
      <w:r w:rsidRPr="00B7572C">
        <w:rPr>
          <w:sz w:val="24"/>
          <w:szCs w:val="24"/>
        </w:rPr>
        <w:t>деятельности.</w:t>
      </w:r>
      <w:r w:rsidR="00F22478" w:rsidRPr="00B7572C">
        <w:rPr>
          <w:sz w:val="24"/>
          <w:szCs w:val="24"/>
        </w:rPr>
        <w:t xml:space="preserve"> </w:t>
      </w:r>
      <w:r w:rsidRPr="00B7572C">
        <w:rPr>
          <w:sz w:val="24"/>
          <w:szCs w:val="24"/>
        </w:rPr>
        <w:t>Уклад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школы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направлен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сохранение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преемственности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принципов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воспитания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на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всех</w:t>
      </w:r>
      <w:r w:rsidRPr="00B7572C">
        <w:rPr>
          <w:spacing w:val="-4"/>
          <w:sz w:val="24"/>
          <w:szCs w:val="24"/>
        </w:rPr>
        <w:t xml:space="preserve"> </w:t>
      </w:r>
      <w:r w:rsidRPr="00B7572C">
        <w:rPr>
          <w:sz w:val="24"/>
          <w:szCs w:val="24"/>
        </w:rPr>
        <w:t>уровнях</w:t>
      </w:r>
      <w:r w:rsidRPr="00B7572C">
        <w:rPr>
          <w:spacing w:val="-3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общего образования:</w:t>
      </w:r>
      <w:r w:rsidR="00342115" w:rsidRPr="00B7572C">
        <w:rPr>
          <w:sz w:val="24"/>
          <w:szCs w:val="24"/>
        </w:rPr>
        <w:t xml:space="preserve"> </w:t>
      </w:r>
      <w:r w:rsidRPr="00B7572C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B7572C">
        <w:rPr>
          <w:spacing w:val="-67"/>
          <w:sz w:val="24"/>
          <w:szCs w:val="24"/>
        </w:rPr>
        <w:t xml:space="preserve"> </w:t>
      </w:r>
      <w:r w:rsidRPr="00B7572C">
        <w:rPr>
          <w:sz w:val="24"/>
          <w:szCs w:val="24"/>
        </w:rPr>
        <w:t>том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числе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современное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материально-техническое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обеспечение,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методические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материалы</w:t>
      </w:r>
      <w:r w:rsidRPr="00B7572C">
        <w:rPr>
          <w:spacing w:val="1"/>
          <w:sz w:val="24"/>
          <w:szCs w:val="24"/>
        </w:rPr>
        <w:t xml:space="preserve"> </w:t>
      </w:r>
      <w:r w:rsidRPr="00B7572C">
        <w:rPr>
          <w:sz w:val="24"/>
          <w:szCs w:val="24"/>
        </w:rPr>
        <w:t>и средства</w:t>
      </w:r>
      <w:r w:rsidRPr="00B7572C">
        <w:rPr>
          <w:spacing w:val="2"/>
          <w:sz w:val="24"/>
          <w:szCs w:val="24"/>
        </w:rPr>
        <w:t xml:space="preserve"> </w:t>
      </w:r>
      <w:r w:rsidRPr="00B7572C">
        <w:rPr>
          <w:sz w:val="24"/>
          <w:szCs w:val="24"/>
        </w:rPr>
        <w:t>обучения;</w:t>
      </w:r>
    </w:p>
    <w:p w:rsidR="00CF6D00" w:rsidRPr="00B7572C" w:rsidRDefault="00CF6D00" w:rsidP="008F73D8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наличие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кадров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готовность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коллектива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к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>достижению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целевых</w:t>
      </w:r>
      <w:r w:rsidRPr="00B7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ориентиров</w:t>
      </w:r>
      <w:r w:rsidRPr="00B757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Программы</w:t>
      </w:r>
      <w:r w:rsidRPr="00B7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воспитания;</w:t>
      </w:r>
    </w:p>
    <w:p w:rsidR="00CF6D00" w:rsidRPr="00B7572C" w:rsidRDefault="00CF6D00" w:rsidP="008F73D8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воспитания;</w:t>
      </w:r>
    </w:p>
    <w:p w:rsidR="00CF6D00" w:rsidRPr="00B7572C" w:rsidRDefault="00CF6D00" w:rsidP="008F73D8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</w:t>
      </w:r>
      <w:r w:rsidRPr="00B757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реализуется</w:t>
      </w:r>
      <w:r w:rsidRPr="00B757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Программа</w:t>
      </w:r>
      <w:r w:rsidRPr="00B757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(возрастных,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физических,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психологических,</w:t>
      </w:r>
      <w:r w:rsidRPr="00B757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национальных</w:t>
      </w:r>
      <w:r w:rsidRPr="00B757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>и пр.).</w:t>
      </w:r>
    </w:p>
    <w:p w:rsidR="00CF6D00" w:rsidRPr="00B7572C" w:rsidRDefault="00CF6D00" w:rsidP="008F73D8">
      <w:pPr>
        <w:pStyle w:val="a7"/>
        <w:spacing w:before="2"/>
        <w:ind w:left="0"/>
        <w:jc w:val="left"/>
        <w:rPr>
          <w:sz w:val="24"/>
          <w:szCs w:val="24"/>
        </w:rPr>
      </w:pPr>
    </w:p>
    <w:p w:rsidR="00306E99" w:rsidRDefault="00E15EE4" w:rsidP="008F73D8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  <w:bookmarkStart w:id="22" w:name="3.1._Кадровое_обеспечение_воспитательног"/>
      <w:bookmarkEnd w:id="22"/>
      <w:r w:rsidRPr="00B7572C">
        <w:rPr>
          <w:sz w:val="24"/>
          <w:szCs w:val="24"/>
        </w:rPr>
        <w:t>3.1.</w:t>
      </w:r>
      <w:r w:rsidR="00CF6D00" w:rsidRPr="00B7572C">
        <w:rPr>
          <w:sz w:val="24"/>
          <w:szCs w:val="24"/>
        </w:rPr>
        <w:t>Кадровое</w:t>
      </w:r>
      <w:r w:rsidR="00CF6D00" w:rsidRPr="00B7572C">
        <w:rPr>
          <w:spacing w:val="-6"/>
          <w:sz w:val="24"/>
          <w:szCs w:val="24"/>
        </w:rPr>
        <w:t xml:space="preserve"> </w:t>
      </w:r>
      <w:r w:rsidR="00CF6D00" w:rsidRPr="00B7572C">
        <w:rPr>
          <w:sz w:val="24"/>
          <w:szCs w:val="24"/>
        </w:rPr>
        <w:t>обеспечение</w:t>
      </w:r>
      <w:r w:rsidR="00CF6D00" w:rsidRPr="00B7572C">
        <w:rPr>
          <w:spacing w:val="-11"/>
          <w:sz w:val="24"/>
          <w:szCs w:val="24"/>
        </w:rPr>
        <w:t xml:space="preserve"> </w:t>
      </w:r>
      <w:r w:rsidR="00306E99" w:rsidRPr="00B7572C">
        <w:rPr>
          <w:sz w:val="24"/>
          <w:szCs w:val="24"/>
        </w:rPr>
        <w:t xml:space="preserve">  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E45439">
        <w:rPr>
          <w:rFonts w:ascii="Times New Roman" w:hAnsi="Times New Roman" w:cs="Times New Roman"/>
          <w:sz w:val="24"/>
        </w:rPr>
        <w:t>имеет решающую роль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в достижении  главного результата – качественного и результативного  воспитания. 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на портале «Единый урок»  прошли </w:t>
      </w:r>
      <w:proofErr w:type="gramStart"/>
      <w:r w:rsidRPr="00E45439"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 w:rsidRPr="00E45439">
        <w:rPr>
          <w:rFonts w:ascii="Times New Roman" w:hAnsi="Times New Roman" w:cs="Times New Roman"/>
          <w:sz w:val="24"/>
        </w:rPr>
        <w:t xml:space="preserve"> переподготовки «Организация работы классного руководителя в ОО в объеме 72 часа для осуществления профессиональной деятельности в сфере образования по профилю «Классный руководитель» в 202</w:t>
      </w:r>
      <w:r>
        <w:rPr>
          <w:rFonts w:ascii="Times New Roman" w:hAnsi="Times New Roman" w:cs="Times New Roman"/>
          <w:sz w:val="24"/>
        </w:rPr>
        <w:t>3</w:t>
      </w:r>
      <w:r w:rsidRPr="00E45439">
        <w:rPr>
          <w:rFonts w:ascii="Times New Roman" w:hAnsi="Times New Roman" w:cs="Times New Roman"/>
          <w:sz w:val="24"/>
        </w:rPr>
        <w:t xml:space="preserve"> году.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 Педагоги регулярно повышают педагогическое мастерство </w:t>
      </w:r>
      <w:proofErr w:type="gramStart"/>
      <w:r w:rsidRPr="00E45439">
        <w:rPr>
          <w:rFonts w:ascii="Times New Roman" w:hAnsi="Times New Roman" w:cs="Times New Roman"/>
          <w:sz w:val="24"/>
        </w:rPr>
        <w:t>через</w:t>
      </w:r>
      <w:proofErr w:type="gramEnd"/>
      <w:r w:rsidRPr="00E45439">
        <w:rPr>
          <w:rFonts w:ascii="Times New Roman" w:hAnsi="Times New Roman" w:cs="Times New Roman"/>
          <w:sz w:val="24"/>
        </w:rPr>
        <w:t>: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-курсы повышения квалификации;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-  регулярное проведение и участие в семинарах, </w:t>
      </w:r>
      <w:proofErr w:type="spellStart"/>
      <w:r w:rsidRPr="00E45439">
        <w:rPr>
          <w:rFonts w:ascii="Times New Roman" w:hAnsi="Times New Roman" w:cs="Times New Roman"/>
          <w:sz w:val="24"/>
        </w:rPr>
        <w:t>вебинарах</w:t>
      </w:r>
      <w:proofErr w:type="spellEnd"/>
      <w:r w:rsidRPr="00E45439">
        <w:rPr>
          <w:rFonts w:ascii="Times New Roman" w:hAnsi="Times New Roman" w:cs="Times New Roman"/>
          <w:sz w:val="24"/>
        </w:rPr>
        <w:t>, научно-практических конференциях;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>- изучение научно-методической литературы;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-  знакомство с передовыми научными разработками и российским опытом. </w:t>
      </w:r>
    </w:p>
    <w:p w:rsidR="00E45439" w:rsidRPr="00E45439" w:rsidRDefault="00E45439" w:rsidP="008F73D8">
      <w:pPr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</w:rPr>
        <w:t xml:space="preserve">   Ведется работа школьного методического объединения классных руководителей.</w:t>
      </w:r>
    </w:p>
    <w:p w:rsidR="007F6D51" w:rsidRPr="007F6D51" w:rsidRDefault="00E45439" w:rsidP="00CC1C67">
      <w:pPr>
        <w:pStyle w:val="a4"/>
        <w:ind w:left="0"/>
        <w:rPr>
          <w:rFonts w:ascii="Times New Roman" w:hAnsi="Times New Roman" w:cs="Times New Roman"/>
          <w:sz w:val="24"/>
        </w:rPr>
      </w:pPr>
      <w:r w:rsidRPr="00E45439">
        <w:rPr>
          <w:rFonts w:ascii="Times New Roman" w:hAnsi="Times New Roman" w:cs="Times New Roman"/>
          <w:sz w:val="24"/>
          <w:szCs w:val="24"/>
        </w:rPr>
        <w:t xml:space="preserve">Кадровый  состав школы: </w:t>
      </w:r>
      <w:proofErr w:type="spellStart"/>
      <w:r w:rsidR="007F6D51" w:rsidRPr="007F6D51">
        <w:rPr>
          <w:rFonts w:ascii="Times New Roman" w:hAnsi="Times New Roman" w:cs="Times New Roman"/>
          <w:sz w:val="24"/>
        </w:rPr>
        <w:t>Бегучевский</w:t>
      </w:r>
      <w:proofErr w:type="spellEnd"/>
      <w:r w:rsidR="007F6D51" w:rsidRPr="007F6D51">
        <w:rPr>
          <w:rFonts w:ascii="Times New Roman" w:hAnsi="Times New Roman" w:cs="Times New Roman"/>
          <w:sz w:val="24"/>
        </w:rPr>
        <w:t xml:space="preserve"> филиал МБОУ ООШ </w:t>
      </w:r>
      <w:proofErr w:type="spellStart"/>
      <w:r w:rsidR="007F6D51" w:rsidRPr="007F6D51">
        <w:rPr>
          <w:rFonts w:ascii="Times New Roman" w:hAnsi="Times New Roman" w:cs="Times New Roman"/>
          <w:sz w:val="24"/>
        </w:rPr>
        <w:t>с</w:t>
      </w:r>
      <w:proofErr w:type="gramStart"/>
      <w:r w:rsidR="007F6D51" w:rsidRPr="007F6D51">
        <w:rPr>
          <w:rFonts w:ascii="Times New Roman" w:hAnsi="Times New Roman" w:cs="Times New Roman"/>
          <w:sz w:val="24"/>
        </w:rPr>
        <w:t>.П</w:t>
      </w:r>
      <w:proofErr w:type="gramEnd"/>
      <w:r w:rsidR="007F6D51" w:rsidRPr="007F6D51">
        <w:rPr>
          <w:rFonts w:ascii="Times New Roman" w:hAnsi="Times New Roman" w:cs="Times New Roman"/>
          <w:sz w:val="24"/>
        </w:rPr>
        <w:t>естровка</w:t>
      </w:r>
      <w:proofErr w:type="spellEnd"/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26"/>
        <w:gridCol w:w="1622"/>
      </w:tblGrid>
      <w:tr w:rsidR="007F6D51" w:rsidRPr="00E45439" w:rsidTr="007F6D51">
        <w:tc>
          <w:tcPr>
            <w:tcW w:w="675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6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2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6D51" w:rsidRPr="00E45439" w:rsidTr="007F6D51">
        <w:tc>
          <w:tcPr>
            <w:tcW w:w="675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6" w:type="dxa"/>
          </w:tcPr>
          <w:p w:rsidR="007F6D51" w:rsidRPr="00E45439" w:rsidRDefault="00CC1C67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622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51" w:rsidRPr="00E45439" w:rsidTr="007F6D51">
        <w:tc>
          <w:tcPr>
            <w:tcW w:w="675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6" w:type="dxa"/>
          </w:tcPr>
          <w:p w:rsidR="007F6D51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7F6D51"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</w:p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Координатор по профилактике правонарушений</w:t>
            </w:r>
          </w:p>
        </w:tc>
        <w:tc>
          <w:tcPr>
            <w:tcW w:w="1622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51" w:rsidRPr="00E45439" w:rsidTr="007F6D51">
        <w:tc>
          <w:tcPr>
            <w:tcW w:w="675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6" w:type="dxa"/>
          </w:tcPr>
          <w:p w:rsidR="007F6D51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</w:t>
            </w:r>
            <w:r w:rsidR="007F6D51"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6D51" w:rsidRPr="00E4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7F6D51" w:rsidRPr="00E45439" w:rsidRDefault="007F6D51" w:rsidP="007F6D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C67" w:rsidRPr="00E45439" w:rsidTr="007F6D51">
        <w:tc>
          <w:tcPr>
            <w:tcW w:w="675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6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22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C67" w:rsidRPr="00E45439" w:rsidTr="007F6D51">
        <w:tc>
          <w:tcPr>
            <w:tcW w:w="675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6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9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1622" w:type="dxa"/>
          </w:tcPr>
          <w:p w:rsidR="00CC1C67" w:rsidRPr="00E45439" w:rsidRDefault="00CC1C67" w:rsidP="00CC1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6D51" w:rsidRPr="007F6D51" w:rsidRDefault="007F6D51" w:rsidP="008F73D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45439" w:rsidRPr="00E45439" w:rsidRDefault="00E45439" w:rsidP="008F73D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45439" w:rsidRPr="00E45439" w:rsidRDefault="00E45439" w:rsidP="008F73D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F6D51" w:rsidRDefault="007F6D51" w:rsidP="007F6D51">
      <w:pPr>
        <w:rPr>
          <w:sz w:val="20"/>
        </w:rPr>
      </w:pPr>
    </w:p>
    <w:p w:rsidR="007F6D51" w:rsidRDefault="007F6D51" w:rsidP="007F6D51">
      <w:pPr>
        <w:rPr>
          <w:sz w:val="20"/>
        </w:rPr>
      </w:pPr>
    </w:p>
    <w:p w:rsidR="007F6D51" w:rsidRDefault="007F6D51" w:rsidP="007F6D51">
      <w:pPr>
        <w:rPr>
          <w:sz w:val="20"/>
        </w:rPr>
      </w:pPr>
    </w:p>
    <w:p w:rsidR="007F6D51" w:rsidRDefault="007F6D51" w:rsidP="007F6D51">
      <w:pPr>
        <w:rPr>
          <w:rFonts w:eastAsia="Times New Roman"/>
          <w:kern w:val="2"/>
          <w:sz w:val="20"/>
          <w:lang w:eastAsia="ko-KR"/>
        </w:rPr>
      </w:pPr>
    </w:p>
    <w:p w:rsidR="00E45439" w:rsidRPr="00E45439" w:rsidRDefault="00E45439" w:rsidP="008F73D8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</w:p>
    <w:p w:rsidR="00306E99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E99" w:rsidRDefault="001A4A45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3.2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 xml:space="preserve">. Нормативно-методическое обеспечение </w:t>
      </w:r>
    </w:p>
    <w:p w:rsidR="00E45439" w:rsidRPr="001325A4" w:rsidRDefault="00E45439" w:rsidP="008F73D8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325A4">
        <w:rPr>
          <w:bCs/>
          <w:color w:val="000000"/>
        </w:rPr>
        <w:t>Школьные нормативно-правовые акты</w:t>
      </w:r>
      <w:r w:rsidRPr="001325A4">
        <w:t xml:space="preserve"> по вопросам воспитательной деятельности</w:t>
      </w:r>
      <w:r w:rsidRPr="001325A4">
        <w:rPr>
          <w:bCs/>
          <w:color w:val="000000"/>
        </w:rPr>
        <w:t xml:space="preserve"> </w:t>
      </w:r>
    </w:p>
    <w:p w:rsidR="00CC1C67" w:rsidRDefault="00E64E87" w:rsidP="008F73D8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CC1C67" w:rsidRPr="0062386A">
          <w:rPr>
            <w:rStyle w:val="af0"/>
            <w:rFonts w:ascii="Times New Roman" w:hAnsi="Times New Roman" w:cs="Times New Roman"/>
            <w:lang w:val="en-US"/>
          </w:rPr>
          <w:t>https</w:t>
        </w:r>
        <w:r w:rsidR="00CC1C67" w:rsidRPr="00CC1C67">
          <w:rPr>
            <w:rStyle w:val="af0"/>
            <w:rFonts w:ascii="Times New Roman" w:hAnsi="Times New Roman" w:cs="Times New Roman"/>
          </w:rPr>
          <w:t>://</w:t>
        </w:r>
        <w:proofErr w:type="spellStart"/>
        <w:r w:rsidR="00CC1C67" w:rsidRPr="0062386A">
          <w:rPr>
            <w:rStyle w:val="af0"/>
            <w:rFonts w:ascii="Times New Roman" w:hAnsi="Times New Roman" w:cs="Times New Roman"/>
            <w:lang w:val="en-US"/>
          </w:rPr>
          <w:t>beguch</w:t>
        </w:r>
        <w:proofErr w:type="spellEnd"/>
        <w:r w:rsidR="00CC1C67" w:rsidRPr="00CC1C67">
          <w:rPr>
            <w:rStyle w:val="af0"/>
            <w:rFonts w:ascii="Times New Roman" w:hAnsi="Times New Roman" w:cs="Times New Roman"/>
          </w:rPr>
          <w:t>.</w:t>
        </w:r>
        <w:proofErr w:type="spellStart"/>
        <w:r w:rsidR="00CC1C67" w:rsidRPr="0062386A">
          <w:rPr>
            <w:rStyle w:val="af0"/>
            <w:rFonts w:ascii="Times New Roman" w:hAnsi="Times New Roman" w:cs="Times New Roman"/>
            <w:lang w:val="en-US"/>
          </w:rPr>
          <w:t>ucoz</w:t>
        </w:r>
        <w:proofErr w:type="spellEnd"/>
        <w:r w:rsidR="00CC1C67" w:rsidRPr="00CC1C67">
          <w:rPr>
            <w:rStyle w:val="af0"/>
            <w:rFonts w:ascii="Times New Roman" w:hAnsi="Times New Roman" w:cs="Times New Roman"/>
          </w:rPr>
          <w:t>.</w:t>
        </w:r>
        <w:proofErr w:type="spellStart"/>
        <w:r w:rsidR="00CC1C67" w:rsidRPr="0062386A">
          <w:rPr>
            <w:rStyle w:val="af0"/>
            <w:rFonts w:ascii="Times New Roman" w:hAnsi="Times New Roman" w:cs="Times New Roman"/>
            <w:lang w:val="en-US"/>
          </w:rPr>
          <w:t>ru</w:t>
        </w:r>
        <w:proofErr w:type="spellEnd"/>
        <w:r w:rsidR="00CC1C67" w:rsidRPr="00CC1C67">
          <w:rPr>
            <w:rStyle w:val="af0"/>
            <w:rFonts w:ascii="Times New Roman" w:hAnsi="Times New Roman" w:cs="Times New Roman"/>
          </w:rPr>
          <w:t>/</w:t>
        </w:r>
      </w:hyperlink>
    </w:p>
    <w:p w:rsidR="00306E99" w:rsidRPr="00B7572C" w:rsidRDefault="00F22478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>3.</w:t>
      </w:r>
      <w:r w:rsidR="001A4A45" w:rsidRPr="00B7572C">
        <w:rPr>
          <w:rFonts w:ascii="Times New Roman" w:hAnsi="Times New Roman" w:cs="Times New Roman"/>
          <w:b/>
          <w:sz w:val="24"/>
          <w:szCs w:val="24"/>
        </w:rPr>
        <w:t>3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к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условиям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работы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с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детьми </w:t>
      </w:r>
      <w:r w:rsidR="00306E99" w:rsidRPr="00B7572C">
        <w:rPr>
          <w:rFonts w:ascii="Times New Roman" w:hAnsi="Times New Roman" w:cs="Times New Roman"/>
          <w:b/>
          <w:sz w:val="24"/>
          <w:szCs w:val="24"/>
        </w:rPr>
        <w:tab/>
        <w:t xml:space="preserve">с особыми образовательными потребностями </w:t>
      </w:r>
    </w:p>
    <w:p w:rsidR="00306E99" w:rsidRPr="00B7572C" w:rsidRDefault="00306E99" w:rsidP="00CC1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Особыми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задачами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воспитания </w:t>
      </w:r>
      <w:r w:rsidRPr="00B757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B7572C">
        <w:rPr>
          <w:rFonts w:ascii="Times New Roman" w:hAnsi="Times New Roman" w:cs="Times New Roman"/>
          <w:sz w:val="24"/>
          <w:szCs w:val="24"/>
        </w:rPr>
        <w:tab/>
        <w:t xml:space="preserve">особыми образовательными потребностями являются: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При организации воспитания детей с особыми образовательными потребностями необходимо ориентироваться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</w:t>
      </w:r>
      <w:r w:rsidR="001A4A45" w:rsidRPr="00B7572C">
        <w:rPr>
          <w:rFonts w:ascii="Times New Roman" w:hAnsi="Times New Roman" w:cs="Times New Roman"/>
          <w:sz w:val="24"/>
          <w:szCs w:val="24"/>
        </w:rPr>
        <w:t>, педагогов-психологов</w:t>
      </w:r>
      <w:r w:rsidRPr="00B7572C">
        <w:rPr>
          <w:rFonts w:ascii="Times New Roman" w:hAnsi="Times New Roman" w:cs="Times New Roman"/>
          <w:sz w:val="24"/>
          <w:szCs w:val="24"/>
        </w:rPr>
        <w:t xml:space="preserve">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на личностно-ориентированный подход в организации всех видов детской деятельности.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4A45" w:rsidRPr="00B7572C">
        <w:rPr>
          <w:rFonts w:ascii="Times New Roman" w:hAnsi="Times New Roman" w:cs="Times New Roman"/>
          <w:b/>
          <w:sz w:val="24"/>
          <w:szCs w:val="24"/>
        </w:rPr>
        <w:t>3.4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. Система поощрения социальной успешности и проявлений активной жизненной позиции обучающихся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регулировании частоты награждений (недопущение избыточности в поощрениях, чрезмерно большие группы поощряемых и т. п.);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</w:t>
      </w:r>
      <w:r w:rsidRPr="00B7572C">
        <w:rPr>
          <w:rFonts w:ascii="Times New Roman" w:hAnsi="Times New Roman" w:cs="Times New Roman"/>
          <w:sz w:val="24"/>
          <w:szCs w:val="24"/>
        </w:rPr>
        <w:lastRenderedPageBreak/>
        <w:t xml:space="preserve">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72C">
        <w:rPr>
          <w:rFonts w:ascii="Times New Roman" w:hAnsi="Times New Roman" w:cs="Times New Roman"/>
          <w:sz w:val="24"/>
          <w:szCs w:val="24"/>
        </w:rPr>
        <w:t xml:space="preserve">, получившими и не получившими награду);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72C">
        <w:rPr>
          <w:rFonts w:ascii="Times New Roman" w:hAnsi="Times New Roman" w:cs="Times New Roman"/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  <w:proofErr w:type="gramEnd"/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, рейтинги, благотворительная поддержка.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B757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572C">
        <w:rPr>
          <w:rFonts w:ascii="Times New Roman" w:hAnsi="Times New Roman" w:cs="Times New Roman"/>
          <w:sz w:val="24"/>
          <w:szCs w:val="24"/>
        </w:rPr>
        <w:t xml:space="preserve"> класса.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 Благотворительность предусматривает публичную презентацию благотворителей и их деятельности.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4A45" w:rsidRPr="00B7572C">
        <w:rPr>
          <w:rFonts w:ascii="Times New Roman" w:hAnsi="Times New Roman" w:cs="Times New Roman"/>
          <w:b/>
          <w:sz w:val="24"/>
          <w:szCs w:val="24"/>
        </w:rPr>
        <w:t>3.5</w:t>
      </w:r>
      <w:r w:rsidRPr="00B7572C">
        <w:rPr>
          <w:rFonts w:ascii="Times New Roman" w:hAnsi="Times New Roman" w:cs="Times New Roman"/>
          <w:b/>
          <w:sz w:val="24"/>
          <w:szCs w:val="24"/>
        </w:rPr>
        <w:t xml:space="preserve">. Анализ воспитательного процесса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</w:t>
      </w:r>
      <w:r w:rsidR="001A4A45" w:rsidRPr="00B7572C">
        <w:rPr>
          <w:rFonts w:ascii="Times New Roman" w:hAnsi="Times New Roman" w:cs="Times New Roman"/>
          <w:sz w:val="24"/>
          <w:szCs w:val="24"/>
        </w:rPr>
        <w:t>бщего</w:t>
      </w:r>
      <w:r w:rsidRPr="00B7572C">
        <w:rPr>
          <w:rFonts w:ascii="Times New Roman" w:hAnsi="Times New Roman" w:cs="Times New Roman"/>
          <w:sz w:val="24"/>
          <w:szCs w:val="24"/>
        </w:rPr>
        <w:t xml:space="preserve"> образования, установленных соответствующими ФГОС. </w:t>
      </w:r>
      <w:r w:rsidR="001A4A45" w:rsidRPr="00B7572C">
        <w:rPr>
          <w:rFonts w:ascii="Times New Roman" w:hAnsi="Times New Roman" w:cs="Times New Roman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 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72C">
        <w:rPr>
          <w:rFonts w:ascii="Times New Roman" w:hAnsi="Times New Roman" w:cs="Times New Roman"/>
          <w:sz w:val="24"/>
          <w:szCs w:val="24"/>
        </w:rPr>
        <w:t xml:space="preserve">  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Выводы, проблемы и задачи на новый учебный год.</w:t>
      </w:r>
    </w:p>
    <w:p w:rsidR="00306E99" w:rsidRPr="00B7572C" w:rsidRDefault="001A4A45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306E99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 школе созданы условия, которые позволяют каждому ученику заниматься своим любимым делом. </w:t>
      </w:r>
      <w:proofErr w:type="gramStart"/>
      <w:r w:rsidR="00306E99" w:rsidRPr="00B7572C">
        <w:rPr>
          <w:rFonts w:ascii="Times New Roman" w:hAnsi="Times New Roman" w:cs="Times New Roman"/>
          <w:color w:val="000000"/>
          <w:sz w:val="24"/>
          <w:szCs w:val="24"/>
        </w:rPr>
        <w:t>Выполняя эстетико-просветительские функции, проводятся культурно-массовые мероприятия: традиционные праздники, тематические концерты, конкурсы, смотры, викторины, спектакли, выставки детского творчества.</w:t>
      </w:r>
      <w:proofErr w:type="gramEnd"/>
      <w:r w:rsidR="00306E99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степень художественных успехов участников подобных мероприятий различна, но их объединяет массовость, возможность приобщения к миру прекрасного, а также возможность раскрыть индивидуальный творческий потенциал ученика.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школы основывалась на принципах сохранения и укрепления здоровья обучающихся. Просветительско-оздоровительная работа школы позволяет школьникам выбрать ту форму организации оздоровительной деятельности, которая способствует раскрытию спортивных талантов и возможностей.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привитие трудовой дисциплины реализовывалось через активное участие школьников в акциях и трудовых десантах школьного и муниципального уровней.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Целенаправленная социальная деятельность учащихся была обеспечена сформированной социальной средой школы и укладом школьной жизни.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На протяжении учебного года каждый ученик мог активно и осознанно участвовать: в разнообразных видах и типах отношений в основных сферах своей жизнедеятельности: общение, учёба, игра, спорт, творчество, увлечения (хобби); в улучшении школьной среды, доступных сфер жизни окружающего социума; в решении вопросов, связанных с самообслуживанием, поддержанием порядка, дисциплины, дежурства и работы в школе;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учащимися основных прав и обязанностей; защите прав учеников на всех уровнях управления школой; в реализации посильных социальных проектов — проведении практических разовых мероприятий или акций. Все это помогало ученикам приобретать опыт и осваивать формы учебного сотрудничества со сверстниками и с учителями.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Проводимая работа школы способствует воспитанию экологической культуры учащихся, воспитанию чувства единства с природой, любви ко всему живому, к родному краю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Вся проделанная работа педагогического коллектива с родительской общественностью заслуживает удовлетворительной оценки, и все же, уровень посещаемости родительских собраний в некоторых классах остается невысоким и это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может привести к росту правонарушений среди детей и подростков.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необходимо активнее привлекать родителей к планированию воспитательной деятельности в классах, разнообразить формы работы с родителями.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Отмечается активность родителей по организации экскурсионных и познавательных поездок для детей.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Продолжить работу школьного военно-патриотического клуба «Юнармейцы» в рамках Всероссийского детско-юношеского военно-патриотического общественного движения «ЮНАРМИЯ» Пензенской области (</w:t>
      </w:r>
      <w:r w:rsidR="00E454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>-9 классы)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динамика призовых мест в конкурсах и олимпиадах отмечается за счет увеличения количества конкурсов и олимпиад с дистанционным и </w:t>
      </w:r>
      <w:proofErr w:type="spell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онлайн-интернет</w:t>
      </w:r>
      <w:proofErr w:type="spell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участием.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Тесное взаимодействие с </w:t>
      </w:r>
      <w:proofErr w:type="spell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партнерами позволяет разнообразить формы работы с детьми: викторина, игра, беседа, конкурсы, практикумы, устный журнал, соревнование, концерт, праздник и т.д., а также способствует гармоничному развитию личности подростка и его дальнейшему самоопределению.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 целом работа по профилактике построена на удовлетворительном уровне. 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Учитывая потребности обучающихся и их родителей и необходимость развития вос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>питательной системы школы в 202</w:t>
      </w:r>
      <w:r w:rsidR="00E454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E454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необходимо решать следующие воспитательные задачи: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воспитание сознательной дисциплины, ответственного отношения к учебе, потребности в самосовершенствовании и самореализации;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культуры и педагогического мастерства учителей для сохранения стабильно положительных результатов в обучении и воспитании учащихся;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обучающихся, формирование творческих способностей, познавательной и социальной активности;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культуры общения, поведения и построения межличностных отношений в школе и социуме, уважительного отношения к правам друг друга;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духовно-нравственных качеств личности, принятия учащимися национальных и общечеловеческих ценностей и следование им в личной и общественной жизни;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здорового и безопасного образа жизни, трудовой мотивации и построения профессиональной карьеры;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сохранение традиций школы для развития нравственных чувств, убеждений, этического сознания обучающихся, внедрение новых форм и методов работы с обучающимися и их семьями.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формирование социальной и коммуникативной компетентности через участие в работе ученического самоуправления и других органов самоуправления   школы.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572C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данных задач предполагает: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и возможностей для полноценного развития и самореализации личности, охраны здоровья и жизни детей, проявления и мотивации творческой активности воспитанников в различных сферах социально значимой деятельности.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поддержки общения, взаимодействия и дальнейшего </w:t>
      </w:r>
      <w:proofErr w:type="gramStart"/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одаренных в различных областях интеллектуальной и творческой деятельности детей.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работы по воспитанию духовности, гражданской ответственности, патриотизма и правового самосознания, формирование у детей нравственной и правовой культуры.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Усиление роли семьи в воспитании детей и привлечение родителей к организации учебно-воспитательного процесса, повышение педагогической культуры родителей (законных представителей) обучающихся. 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 в рамках</w:t>
      </w:r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ФГОС </w:t>
      </w:r>
      <w:proofErr w:type="gramStart"/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>НОО</w:t>
      </w:r>
      <w:proofErr w:type="gramEnd"/>
      <w:r w:rsidR="001A4A45"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проектный метод.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Развитие различных форм ученического самоуправления как средства повышения социальной активности учащихся.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работы по созданию условий для внеурочной деятельности учащихся и дальнейшее развитие, и совершенствование системы дополнительного образования в школе, ориентированные на формирование успешности ребенка, развитие его индивидуальных способностей. Координация деятельности и взаимодействие всех звеньев воспитательной системы: базового и дополнительного образования; социума; школы и семьи. Развитие системы социальной, психолого-педагогической поддержки участников образовательного процесса.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 xml:space="preserve">   Работа по профилактике недоброжелательности, нетерпимости по отношению друг к другу, к людям, неумения вести себя в общественных местах и т.п. с привлечение педагога-психолога для решения проблем в классном коллективе.</w:t>
      </w:r>
    </w:p>
    <w:p w:rsidR="00306E99" w:rsidRPr="00B7572C" w:rsidRDefault="00306E99" w:rsidP="008F73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572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школьных олимпиад, интеллектуальных конкурсов, игр, проектов, научно-практических конференций.</w:t>
      </w:r>
    </w:p>
    <w:p w:rsidR="00306E99" w:rsidRPr="00B7572C" w:rsidRDefault="00306E99" w:rsidP="008F73D8">
      <w:pPr>
        <w:pStyle w:val="110"/>
        <w:tabs>
          <w:tab w:val="left" w:pos="888"/>
        </w:tabs>
        <w:spacing w:line="240" w:lineRule="auto"/>
        <w:ind w:left="0"/>
        <w:jc w:val="left"/>
        <w:rPr>
          <w:sz w:val="24"/>
          <w:szCs w:val="24"/>
        </w:rPr>
      </w:pPr>
    </w:p>
    <w:p w:rsidR="00EB5F01" w:rsidRPr="00B7572C" w:rsidRDefault="00E15EE4" w:rsidP="008F73D8">
      <w:pPr>
        <w:pStyle w:val="a7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0"/>
        <w:jc w:val="left"/>
        <w:rPr>
          <w:sz w:val="24"/>
          <w:szCs w:val="24"/>
        </w:rPr>
      </w:pPr>
      <w:r w:rsidRPr="00B7572C">
        <w:rPr>
          <w:sz w:val="24"/>
          <w:szCs w:val="24"/>
        </w:rPr>
        <w:t xml:space="preserve">  </w:t>
      </w:r>
    </w:p>
    <w:p w:rsidR="00EB5F01" w:rsidRPr="00B7572C" w:rsidRDefault="00EB5F01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B5F01" w:rsidRPr="00B7572C" w:rsidSect="00A05176">
          <w:footerReference w:type="default" r:id="rId9"/>
          <w:pgSz w:w="11910" w:h="16840"/>
          <w:pgMar w:top="1134" w:right="851" w:bottom="1134" w:left="1701" w:header="0" w:footer="856" w:gutter="0"/>
          <w:cols w:space="720"/>
        </w:sectPr>
      </w:pPr>
      <w:bookmarkStart w:id="23" w:name="3.2._Нормативно-методическое__обеспечени"/>
      <w:bookmarkEnd w:id="23"/>
    </w:p>
    <w:p w:rsidR="00EB5F01" w:rsidRPr="00B7572C" w:rsidRDefault="00EB5F01" w:rsidP="008F7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F01" w:rsidRPr="00B7572C" w:rsidRDefault="00EB5F01" w:rsidP="008F73D8">
      <w:pPr>
        <w:pStyle w:val="210"/>
        <w:spacing w:line="240" w:lineRule="auto"/>
        <w:ind w:left="1032"/>
        <w:jc w:val="left"/>
        <w:rPr>
          <w:sz w:val="24"/>
          <w:szCs w:val="24"/>
        </w:rPr>
      </w:pPr>
    </w:p>
    <w:p w:rsidR="008F73D8" w:rsidRPr="00B7572C" w:rsidRDefault="008F73D8">
      <w:pPr>
        <w:pStyle w:val="210"/>
        <w:spacing w:line="240" w:lineRule="auto"/>
        <w:ind w:left="1032"/>
        <w:jc w:val="left"/>
        <w:rPr>
          <w:sz w:val="24"/>
          <w:szCs w:val="24"/>
        </w:rPr>
      </w:pPr>
    </w:p>
    <w:sectPr w:rsidR="008F73D8" w:rsidRPr="00B7572C" w:rsidSect="00243192">
      <w:pgSz w:w="11910" w:h="16840"/>
      <w:pgMar w:top="760" w:right="440" w:bottom="1120" w:left="74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29" w:rsidRDefault="008F4529" w:rsidP="009E5AED">
      <w:pPr>
        <w:spacing w:after="0" w:line="240" w:lineRule="auto"/>
      </w:pPr>
      <w:r>
        <w:separator/>
      </w:r>
    </w:p>
  </w:endnote>
  <w:endnote w:type="continuationSeparator" w:id="1">
    <w:p w:rsidR="008F4529" w:rsidRDefault="008F4529" w:rsidP="009E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9" w:rsidRDefault="00E64E87">
    <w:pPr>
      <w:pStyle w:val="ad"/>
      <w:jc w:val="center"/>
    </w:pPr>
    <w:fldSimple w:instr="PAGE   \* MERGEFORMAT">
      <w:r w:rsidR="006C4398">
        <w:rPr>
          <w:noProof/>
        </w:rPr>
        <w:t>2</w:t>
      </w:r>
    </w:fldSimple>
  </w:p>
  <w:p w:rsidR="008F4529" w:rsidRDefault="008F45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29" w:rsidRDefault="008F4529" w:rsidP="009E5AED">
      <w:pPr>
        <w:spacing w:after="0" w:line="240" w:lineRule="auto"/>
      </w:pPr>
      <w:r>
        <w:separator/>
      </w:r>
    </w:p>
  </w:footnote>
  <w:footnote w:type="continuationSeparator" w:id="1">
    <w:p w:rsidR="008F4529" w:rsidRDefault="008F4529" w:rsidP="009E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6B9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">
    <w:nsid w:val="0D692070"/>
    <w:multiLevelType w:val="hybridMultilevel"/>
    <w:tmpl w:val="483E0604"/>
    <w:lvl w:ilvl="0" w:tplc="1B26FBE0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8B2EE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EEEC76A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2698F72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F5FA36E2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0C0429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865AB7B0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950C8C2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1E4D086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2">
    <w:nsid w:val="0F7A660B"/>
    <w:multiLevelType w:val="hybridMultilevel"/>
    <w:tmpl w:val="E10875B2"/>
    <w:lvl w:ilvl="0" w:tplc="C310F4B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043428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4CFA8CB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87EF32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2E0AF8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0601BB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C70600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356C5B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77E646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">
    <w:nsid w:val="11174842"/>
    <w:multiLevelType w:val="hybridMultilevel"/>
    <w:tmpl w:val="A732BD7A"/>
    <w:lvl w:ilvl="0" w:tplc="9B6865C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4F090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B806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8141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E9A22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8E4BA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CC404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2C5C4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ABA3A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4F56C7"/>
    <w:multiLevelType w:val="hybridMultilevel"/>
    <w:tmpl w:val="B39CD77A"/>
    <w:lvl w:ilvl="0" w:tplc="258A72BA">
      <w:numFmt w:val="bullet"/>
      <w:lvlText w:val="•"/>
      <w:lvlJc w:val="left"/>
      <w:pPr>
        <w:ind w:left="4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5CE0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2" w:tplc="7174C758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3" w:tplc="2FA2E034"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4" w:tplc="D88ACF46">
      <w:numFmt w:val="bullet"/>
      <w:lvlText w:val="•"/>
      <w:lvlJc w:val="left"/>
      <w:pPr>
        <w:ind w:left="4561" w:hanging="144"/>
      </w:pPr>
      <w:rPr>
        <w:rFonts w:hint="default"/>
        <w:lang w:val="ru-RU" w:eastAsia="en-US" w:bidi="ar-SA"/>
      </w:rPr>
    </w:lvl>
    <w:lvl w:ilvl="5" w:tplc="57503182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C41CE234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7704337E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D410FC08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5">
    <w:nsid w:val="27F87D64"/>
    <w:multiLevelType w:val="hybridMultilevel"/>
    <w:tmpl w:val="6AD6037E"/>
    <w:lvl w:ilvl="0" w:tplc="4232FF7C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BAC09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1028364E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A912A6AA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61100BE6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CB8648EA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C81A2A8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EE526DF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F7ECB53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6">
    <w:nsid w:val="3187482B"/>
    <w:multiLevelType w:val="hybridMultilevel"/>
    <w:tmpl w:val="B644EB48"/>
    <w:lvl w:ilvl="0" w:tplc="B810DC34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E8584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6BC759C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6FF0BCAA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372012CE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DF6CEE8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EE2C1FA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2A8C82B0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0B6A458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7">
    <w:nsid w:val="326E5E32"/>
    <w:multiLevelType w:val="hybridMultilevel"/>
    <w:tmpl w:val="FA80C92E"/>
    <w:lvl w:ilvl="0" w:tplc="8BE41DE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7634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00826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E70695F6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8E3C0C6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2C4910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4FB68C60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B38EFC80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85D013DE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8">
    <w:nsid w:val="39F06582"/>
    <w:multiLevelType w:val="hybridMultilevel"/>
    <w:tmpl w:val="143A5A96"/>
    <w:lvl w:ilvl="0" w:tplc="BA26CC92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9E9140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45AF8F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7C81C90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388CB9F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CE901E9A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434E82BA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A41A2B2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57086170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9">
    <w:nsid w:val="3CE27073"/>
    <w:multiLevelType w:val="multilevel"/>
    <w:tmpl w:val="077464BC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0">
    <w:nsid w:val="3CE37E74"/>
    <w:multiLevelType w:val="multilevel"/>
    <w:tmpl w:val="ED684CF4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1">
    <w:nsid w:val="44844CA8"/>
    <w:multiLevelType w:val="hybridMultilevel"/>
    <w:tmpl w:val="2AD8F9F4"/>
    <w:lvl w:ilvl="0" w:tplc="7AE06BD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A08C0">
      <w:start w:val="1"/>
      <w:numFmt w:val="decimal"/>
      <w:lvlText w:val="%2"/>
      <w:lvlJc w:val="left"/>
      <w:pPr>
        <w:ind w:left="393" w:hanging="322"/>
      </w:pPr>
      <w:rPr>
        <w:rFonts w:ascii="Times New Roman" w:eastAsiaTheme="minorHAnsi" w:hAnsi="Times New Roman" w:cs="Times New Roman"/>
        <w:w w:val="99"/>
        <w:sz w:val="28"/>
        <w:szCs w:val="28"/>
        <w:lang w:val="ru-RU" w:eastAsia="en-US" w:bidi="ar-SA"/>
      </w:rPr>
    </w:lvl>
    <w:lvl w:ilvl="2" w:tplc="48CAC3FE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8F484E14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E61EBFB8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A3EFDC6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4EC2CCCA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FC7A705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763C676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12">
    <w:nsid w:val="47140CAC"/>
    <w:multiLevelType w:val="multilevel"/>
    <w:tmpl w:val="BC02380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3">
    <w:nsid w:val="497F551E"/>
    <w:multiLevelType w:val="hybridMultilevel"/>
    <w:tmpl w:val="30CEDC5A"/>
    <w:lvl w:ilvl="0" w:tplc="13260EE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C20A34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3645434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D99E152C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7C44D750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8F32FB4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588A1BF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A0EC0B90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E56ABF1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4">
    <w:nsid w:val="4DC12EE2"/>
    <w:multiLevelType w:val="hybridMultilevel"/>
    <w:tmpl w:val="BDE8FE26"/>
    <w:lvl w:ilvl="0" w:tplc="92E272C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7E9FF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FF089D3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EB7A4A3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F128F0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6CC09DC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C44EFD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132D48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506837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5">
    <w:nsid w:val="5271080B"/>
    <w:multiLevelType w:val="hybridMultilevel"/>
    <w:tmpl w:val="88D0FF24"/>
    <w:lvl w:ilvl="0" w:tplc="B436098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1869FE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D384F8A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B8A22D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28742C7C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1F44BCAA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73B6ABD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6AEC4C3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A0568BF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6">
    <w:nsid w:val="52BB0CA6"/>
    <w:multiLevelType w:val="multilevel"/>
    <w:tmpl w:val="22B8727C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7">
    <w:nsid w:val="5E1763EE"/>
    <w:multiLevelType w:val="multilevel"/>
    <w:tmpl w:val="728827C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8">
    <w:nsid w:val="633A6AF6"/>
    <w:multiLevelType w:val="multilevel"/>
    <w:tmpl w:val="DBB07F00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9">
    <w:nsid w:val="6C4D2426"/>
    <w:multiLevelType w:val="multilevel"/>
    <w:tmpl w:val="F6C6A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7EFF48F7"/>
    <w:multiLevelType w:val="hybridMultilevel"/>
    <w:tmpl w:val="D8F2640C"/>
    <w:lvl w:ilvl="0" w:tplc="7696F91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4C8C70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55822C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1A69BD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51C9BF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AAED00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1049F9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D6227E6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A28C0B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15"/>
  </w:num>
  <w:num w:numId="13">
    <w:abstractNumId w:val="20"/>
  </w:num>
  <w:num w:numId="14">
    <w:abstractNumId w:val="16"/>
  </w:num>
  <w:num w:numId="15">
    <w:abstractNumId w:val="11"/>
  </w:num>
  <w:num w:numId="16">
    <w:abstractNumId w:val="6"/>
  </w:num>
  <w:num w:numId="17">
    <w:abstractNumId w:val="18"/>
  </w:num>
  <w:num w:numId="18">
    <w:abstractNumId w:val="3"/>
  </w:num>
  <w:num w:numId="19">
    <w:abstractNumId w:val="0"/>
  </w:num>
  <w:num w:numId="20">
    <w:abstractNumId w:val="4"/>
  </w:num>
  <w:num w:numId="2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43F0F"/>
    <w:rsid w:val="00017BFA"/>
    <w:rsid w:val="000800B3"/>
    <w:rsid w:val="000B3131"/>
    <w:rsid w:val="0013031F"/>
    <w:rsid w:val="00157268"/>
    <w:rsid w:val="001A4A45"/>
    <w:rsid w:val="001F1028"/>
    <w:rsid w:val="001F2C27"/>
    <w:rsid w:val="00243192"/>
    <w:rsid w:val="00264C4B"/>
    <w:rsid w:val="00282A76"/>
    <w:rsid w:val="002A184D"/>
    <w:rsid w:val="002B3CA4"/>
    <w:rsid w:val="002D725C"/>
    <w:rsid w:val="00306E99"/>
    <w:rsid w:val="0032026A"/>
    <w:rsid w:val="00342115"/>
    <w:rsid w:val="00343F0F"/>
    <w:rsid w:val="00363DA5"/>
    <w:rsid w:val="003B0C10"/>
    <w:rsid w:val="003D50F9"/>
    <w:rsid w:val="003F2F82"/>
    <w:rsid w:val="003F4FE2"/>
    <w:rsid w:val="00421F07"/>
    <w:rsid w:val="00446AFF"/>
    <w:rsid w:val="004D365F"/>
    <w:rsid w:val="005804D7"/>
    <w:rsid w:val="005C00BB"/>
    <w:rsid w:val="005F41BB"/>
    <w:rsid w:val="005F6F8F"/>
    <w:rsid w:val="00653D07"/>
    <w:rsid w:val="006C4398"/>
    <w:rsid w:val="00710EB9"/>
    <w:rsid w:val="007744C0"/>
    <w:rsid w:val="00787D96"/>
    <w:rsid w:val="007F49DF"/>
    <w:rsid w:val="007F6D51"/>
    <w:rsid w:val="00803C59"/>
    <w:rsid w:val="008928DE"/>
    <w:rsid w:val="008A56FA"/>
    <w:rsid w:val="008D2B8C"/>
    <w:rsid w:val="008F4529"/>
    <w:rsid w:val="008F73D8"/>
    <w:rsid w:val="00945C0C"/>
    <w:rsid w:val="009570B9"/>
    <w:rsid w:val="009A2FA6"/>
    <w:rsid w:val="009E5AED"/>
    <w:rsid w:val="009F5BA3"/>
    <w:rsid w:val="00A05176"/>
    <w:rsid w:val="00A24577"/>
    <w:rsid w:val="00A608B7"/>
    <w:rsid w:val="00A62D6D"/>
    <w:rsid w:val="00AA4283"/>
    <w:rsid w:val="00AB4AF0"/>
    <w:rsid w:val="00AC531F"/>
    <w:rsid w:val="00B0632B"/>
    <w:rsid w:val="00B160DA"/>
    <w:rsid w:val="00B33FFE"/>
    <w:rsid w:val="00B7572C"/>
    <w:rsid w:val="00C124E4"/>
    <w:rsid w:val="00C57791"/>
    <w:rsid w:val="00C73C72"/>
    <w:rsid w:val="00CA1389"/>
    <w:rsid w:val="00CC1C67"/>
    <w:rsid w:val="00CF0D71"/>
    <w:rsid w:val="00CF6D00"/>
    <w:rsid w:val="00D2475E"/>
    <w:rsid w:val="00D41D4D"/>
    <w:rsid w:val="00D5393F"/>
    <w:rsid w:val="00D63A76"/>
    <w:rsid w:val="00D92EC9"/>
    <w:rsid w:val="00DA6079"/>
    <w:rsid w:val="00DB667D"/>
    <w:rsid w:val="00DC6EA4"/>
    <w:rsid w:val="00DE0F90"/>
    <w:rsid w:val="00E070F2"/>
    <w:rsid w:val="00E15EE4"/>
    <w:rsid w:val="00E33E18"/>
    <w:rsid w:val="00E43464"/>
    <w:rsid w:val="00E45439"/>
    <w:rsid w:val="00E561DC"/>
    <w:rsid w:val="00E64E87"/>
    <w:rsid w:val="00E725D1"/>
    <w:rsid w:val="00E77E14"/>
    <w:rsid w:val="00EB5F01"/>
    <w:rsid w:val="00EF4E57"/>
    <w:rsid w:val="00EF66FF"/>
    <w:rsid w:val="00EF7444"/>
    <w:rsid w:val="00F10409"/>
    <w:rsid w:val="00F12D68"/>
    <w:rsid w:val="00F22478"/>
    <w:rsid w:val="00F5330D"/>
    <w:rsid w:val="00F542CE"/>
    <w:rsid w:val="00FF5742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A4"/>
  </w:style>
  <w:style w:type="paragraph" w:styleId="1">
    <w:name w:val="heading 1"/>
    <w:basedOn w:val="a"/>
    <w:next w:val="a"/>
    <w:link w:val="10"/>
    <w:uiPriority w:val="9"/>
    <w:qFormat/>
    <w:rsid w:val="001F1028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28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2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A60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6079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F6F8F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8928DE"/>
    <w:pPr>
      <w:ind w:left="720"/>
      <w:contextualSpacing/>
    </w:pPr>
  </w:style>
  <w:style w:type="character" w:styleId="a6">
    <w:name w:val="Strong"/>
    <w:basedOn w:val="a0"/>
    <w:uiPriority w:val="22"/>
    <w:qFormat/>
    <w:rsid w:val="008928DE"/>
    <w:rPr>
      <w:b/>
      <w:bCs/>
    </w:rPr>
  </w:style>
  <w:style w:type="paragraph" w:customStyle="1" w:styleId="11">
    <w:name w:val="Оглавление 11"/>
    <w:basedOn w:val="a"/>
    <w:uiPriority w:val="1"/>
    <w:qFormat/>
    <w:rsid w:val="007F49DF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F49DF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F49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F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9D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4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F49DF"/>
    <w:pPr>
      <w:widowControl w:val="0"/>
      <w:autoSpaceDE w:val="0"/>
      <w:autoSpaceDN w:val="0"/>
      <w:spacing w:after="0" w:line="319" w:lineRule="exact"/>
      <w:ind w:left="10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F49DF"/>
    <w:pPr>
      <w:widowControl w:val="0"/>
      <w:autoSpaceDE w:val="0"/>
      <w:autoSpaceDN w:val="0"/>
      <w:spacing w:after="0" w:line="319" w:lineRule="exact"/>
      <w:ind w:left="3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F49DF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7F49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F49D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F49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F49DF"/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803C59"/>
  </w:style>
  <w:style w:type="character" w:customStyle="1" w:styleId="10">
    <w:name w:val="Заголовок 1 Знак"/>
    <w:basedOn w:val="a0"/>
    <w:link w:val="1"/>
    <w:uiPriority w:val="9"/>
    <w:rsid w:val="001F1028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1F102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1F1028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paragraph" w:customStyle="1" w:styleId="Default">
    <w:name w:val="Default"/>
    <w:rsid w:val="001F1028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F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1F1028"/>
    <w:pPr>
      <w:widowControl w:val="0"/>
      <w:autoSpaceDE w:val="0"/>
      <w:autoSpaceDN w:val="0"/>
      <w:spacing w:after="0" w:line="240" w:lineRule="auto"/>
      <w:ind w:left="11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0">
    <w:name w:val="Hyperlink"/>
    <w:basedOn w:val="a0"/>
    <w:uiPriority w:val="99"/>
    <w:unhideWhenUsed/>
    <w:rsid w:val="001F1028"/>
    <w:rPr>
      <w:color w:val="0000FF"/>
      <w:u w:val="single"/>
    </w:rPr>
  </w:style>
  <w:style w:type="paragraph" w:styleId="af1">
    <w:name w:val="Title"/>
    <w:basedOn w:val="a"/>
    <w:link w:val="12"/>
    <w:uiPriority w:val="99"/>
    <w:qFormat/>
    <w:rsid w:val="008F73D8"/>
    <w:pPr>
      <w:spacing w:after="0" w:line="240" w:lineRule="auto"/>
      <w:ind w:right="629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8F7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1"/>
    <w:uiPriority w:val="99"/>
    <w:locked/>
    <w:rsid w:val="008F73D8"/>
    <w:rPr>
      <w:rFonts w:ascii="Calibri" w:eastAsia="Calibri" w:hAnsi="Calibri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7F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uch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30</Pages>
  <Words>11725</Words>
  <Characters>66833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94</cp:revision>
  <cp:lastPrinted>2024-10-17T05:26:00Z</cp:lastPrinted>
  <dcterms:created xsi:type="dcterms:W3CDTF">2023-08-28T18:36:00Z</dcterms:created>
  <dcterms:modified xsi:type="dcterms:W3CDTF">2024-10-17T06:18:00Z</dcterms:modified>
</cp:coreProperties>
</file>